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header+xml" PartName="/word/header1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Default ContentType="image/jpeg" Extension="jpeg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36"/>
        <w:gridCol w:w="236"/>
        <w:gridCol w:w="7040"/>
      </w:tblGrid>
      <w:tr w:rsidR="009343C1" w:rsidRPr="00F35F10" w14:paraId="021E7CFF" w14:textId="77777777" w:rsidTr="0028496D">
        <w:tc>
          <w:tcPr>
            <w:tcW w:w="2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571B2C" w14:textId="168750CF" w:rsidR="009343C1" w:rsidRPr="00F35F10" w:rsidRDefault="009343C1" w:rsidP="009343C1">
            <w:pPr>
              <w:jc w:val="center"/>
              <w:rPr>
                <w:lang w:val="en-US"/>
              </w:rPr>
            </w:pPr>
            <w:r w:rsidRPr="00F35F10">
              <w:rPr>
                <w:noProof/>
                <w:lang w:val="en-US"/>
              </w:rPr>
              <w:drawing>
                <wp:inline distT="0" distB="0" distL="0" distR="0" wp14:anchorId="3A691FEC" wp14:editId="12C123CE">
                  <wp:extent cx="1487805" cy="1505585"/>
                  <wp:effectExtent l="0" t="0" r="0" b="0"/>
                  <wp:docPr id="210854975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1505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right w:val="single" w:sz="12" w:space="0" w:color="1F497D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BA42C5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A06CF7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704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FFD632" w14:textId="77777777" w:rsidR="009343C1" w:rsidRPr="00F35F10" w:rsidRDefault="009343C1">
            <w:pPr>
              <w:rPr>
                <w:rFonts w:cs="Calibri"/>
                <w:b/>
                <w:bCs/>
                <w:color w:val="156082" w:themeColor="accent1"/>
                <w:kern w:val="0"/>
                <w:sz w:val="36"/>
                <w:szCs w:val="36"/>
                <w:lang w:val="en-US"/>
                <w14:ligatures w14:val="none"/>
              </w:rPr>
            </w:pPr>
            <w:r w:rsidRPr="00F35F10">
              <w:rPr>
                <w:rFonts w:cs="Calibri"/>
                <w:b/>
                <w:bCs/>
                <w:color w:val="1F497D"/>
                <w:kern w:val="0"/>
                <w:sz w:val="36"/>
                <w:szCs w:val="36"/>
                <w:lang w:val="en-US"/>
                <w14:ligatures w14:val="none"/>
              </w:rPr>
              <w:t>Peter</w:t>
            </w:r>
            <w:r w:rsidRPr="00F35F10">
              <w:rPr>
                <w:rFonts w:cs="Calibri"/>
                <w:b/>
                <w:bCs/>
                <w:color w:val="156082" w:themeColor="accent1"/>
                <w:kern w:val="0"/>
                <w:sz w:val="36"/>
                <w:szCs w:val="36"/>
                <w:lang w:val="en-US"/>
                <w14:ligatures w14:val="none"/>
              </w:rPr>
              <w:t xml:space="preserve"> </w:t>
            </w:r>
            <w:r w:rsidRPr="00F35F10">
              <w:rPr>
                <w:rFonts w:cs="Calibri"/>
                <w:b/>
                <w:bCs/>
                <w:color w:val="1F497D"/>
                <w:kern w:val="0"/>
                <w:sz w:val="36"/>
                <w:szCs w:val="36"/>
                <w:lang w:val="en-US"/>
                <w14:ligatures w14:val="none"/>
              </w:rPr>
              <w:t>OFNER</w:t>
            </w:r>
          </w:p>
          <w:p w14:paraId="66150C28" w14:textId="64C52191" w:rsidR="009343C1" w:rsidRPr="00F35F10" w:rsidRDefault="002E0700" w:rsidP="00EF017E">
            <w:pPr>
              <w:spacing w:before="120"/>
              <w:rPr>
                <w:lang w:val="en-US"/>
              </w:rPr>
            </w:pPr>
            <w:r w:rsidRPr="00F35F10">
              <w:rPr>
                <w:lang w:val="en-US"/>
              </w:rPr>
              <w:t xml:space="preserve">October 2, </w:t>
            </w:r>
            <w:r w:rsidR="009343C1" w:rsidRPr="00F35F10">
              <w:rPr>
                <w:lang w:val="en-US"/>
              </w:rPr>
              <w:t>1959</w:t>
            </w:r>
          </w:p>
          <w:p w14:paraId="6D75D257" w14:textId="77777777" w:rsidR="009343C1" w:rsidRPr="00F35F10" w:rsidRDefault="009343C1" w:rsidP="00EF017E">
            <w:pPr>
              <w:spacing w:before="120"/>
              <w:rPr>
                <w:lang w:val="en-US"/>
              </w:rPr>
            </w:pPr>
            <w:r w:rsidRPr="00F35F10">
              <w:rPr>
                <w:lang w:val="en-US"/>
              </w:rPr>
              <w:t>Am Kirchwald 119</w:t>
            </w:r>
          </w:p>
          <w:p w14:paraId="53F14F3A" w14:textId="5825A98E" w:rsidR="009343C1" w:rsidRPr="00F35F10" w:rsidRDefault="009343C1">
            <w:pPr>
              <w:rPr>
                <w:lang w:val="en-US"/>
              </w:rPr>
            </w:pPr>
            <w:r w:rsidRPr="00F35F10">
              <w:rPr>
                <w:lang w:val="en-US"/>
              </w:rPr>
              <w:t>A-6100 Seefeld in T</w:t>
            </w:r>
            <w:r w:rsidR="00F35F10" w:rsidRPr="00F35F10">
              <w:rPr>
                <w:lang w:val="en-US"/>
              </w:rPr>
              <w:t>y</w:t>
            </w:r>
            <w:r w:rsidRPr="00F35F10">
              <w:rPr>
                <w:lang w:val="en-US"/>
              </w:rPr>
              <w:t>rol</w:t>
            </w:r>
            <w:r w:rsidR="00F35F10" w:rsidRPr="00F35F10">
              <w:rPr>
                <w:lang w:val="en-US"/>
              </w:rPr>
              <w:t xml:space="preserve"> - Austria/EU</w:t>
            </w:r>
          </w:p>
          <w:p w14:paraId="6CC88165" w14:textId="631680BB" w:rsidR="009343C1" w:rsidRPr="00F35F10" w:rsidRDefault="009343C1" w:rsidP="00EF017E">
            <w:pPr>
              <w:tabs>
                <w:tab w:val="left" w:pos="745"/>
              </w:tabs>
              <w:spacing w:before="120"/>
              <w:rPr>
                <w:lang w:val="en-US"/>
              </w:rPr>
            </w:pPr>
            <w:r w:rsidRPr="00F35F10">
              <w:rPr>
                <w:lang w:val="en-US"/>
              </w:rPr>
              <w:t>Tel.:</w:t>
            </w:r>
            <w:r w:rsidR="002E0700" w:rsidRPr="00F35F10">
              <w:rPr>
                <w:lang w:val="en-US"/>
              </w:rPr>
              <w:tab/>
            </w:r>
            <w:r w:rsidRPr="00F35F10">
              <w:rPr>
                <w:lang w:val="en-US"/>
              </w:rPr>
              <w:t xml:space="preserve"> +43 (676) 7396837</w:t>
            </w:r>
          </w:p>
          <w:p w14:paraId="3BA5AAC7" w14:textId="580D6042" w:rsidR="009343C1" w:rsidRPr="00F35F10" w:rsidRDefault="009343C1" w:rsidP="009343C1">
            <w:pPr>
              <w:tabs>
                <w:tab w:val="left" w:pos="745"/>
              </w:tabs>
              <w:rPr>
                <w:lang w:val="en-US"/>
              </w:rPr>
            </w:pPr>
            <w:r w:rsidRPr="00F35F10">
              <w:rPr>
                <w:lang w:val="en-US"/>
              </w:rPr>
              <w:t>eMail:</w:t>
            </w:r>
            <w:r w:rsidRPr="00F35F10">
              <w:rPr>
                <w:lang w:val="en-US"/>
              </w:rPr>
              <w:tab/>
              <w:t>info@ausculta.com</w:t>
            </w:r>
          </w:p>
          <w:p w14:paraId="2F80FAB3" w14:textId="1DD6E49F" w:rsidR="009343C1" w:rsidRPr="00F35F10" w:rsidRDefault="009343C1" w:rsidP="009343C1">
            <w:pPr>
              <w:tabs>
                <w:tab w:val="left" w:pos="745"/>
              </w:tabs>
              <w:rPr>
                <w:lang w:val="en-US"/>
              </w:rPr>
            </w:pPr>
            <w:r w:rsidRPr="00F35F10">
              <w:rPr>
                <w:lang w:val="en-US"/>
              </w:rPr>
              <w:t>Web:</w:t>
            </w:r>
            <w:r w:rsidRPr="00F35F10">
              <w:rPr>
                <w:lang w:val="en-US"/>
              </w:rPr>
              <w:tab/>
              <w:t>www.ausculta.com</w:t>
            </w:r>
          </w:p>
        </w:tc>
      </w:tr>
      <w:tr w:rsidR="009343C1" w:rsidRPr="00F35F10" w14:paraId="700FC58A" w14:textId="77777777" w:rsidTr="00C84CDA">
        <w:tc>
          <w:tcPr>
            <w:tcW w:w="2689" w:type="dxa"/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6A2EA2A9" w14:textId="3E308863" w:rsidR="009343C1" w:rsidRPr="00F35F10" w:rsidRDefault="002E0700">
            <w:pPr>
              <w:rPr>
                <w:b/>
                <w:bCs/>
                <w:color w:val="1F497D"/>
                <w:sz w:val="26"/>
                <w:szCs w:val="26"/>
                <w:lang w:val="en-US"/>
              </w:rPr>
            </w:pPr>
            <w:r w:rsidRPr="00F35F10">
              <w:rPr>
                <w:b/>
                <w:bCs/>
                <w:color w:val="1F497D"/>
                <w:sz w:val="26"/>
                <w:szCs w:val="26"/>
                <w:lang w:val="en-US"/>
              </w:rPr>
              <w:t>Professional Experience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1A2326EE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519943C3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7040" w:type="dxa"/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7FC97EBB" w14:textId="77777777" w:rsidR="009343C1" w:rsidRPr="00F35F10" w:rsidRDefault="009343C1">
            <w:pPr>
              <w:rPr>
                <w:lang w:val="en-US"/>
              </w:rPr>
            </w:pPr>
          </w:p>
        </w:tc>
      </w:tr>
      <w:tr w:rsidR="009343C1" w:rsidRPr="00F35F10" w14:paraId="48293863" w14:textId="77777777" w:rsidTr="00C84CDA">
        <w:tc>
          <w:tcPr>
            <w:tcW w:w="26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3FA066" w14:textId="6923D17E" w:rsidR="009343C1" w:rsidRPr="00F35F10" w:rsidRDefault="002E0700" w:rsidP="00646C87">
            <w:pPr>
              <w:ind w:left="366"/>
              <w:rPr>
                <w:color w:val="1F497D"/>
                <w:lang w:val="en-US"/>
              </w:rPr>
            </w:pPr>
            <w:r w:rsidRPr="00F35F10">
              <w:rPr>
                <w:color w:val="1F497D"/>
                <w:lang w:val="en-US"/>
              </w:rPr>
              <w:t xml:space="preserve">Jan. </w:t>
            </w:r>
            <w:r w:rsidR="008B3859" w:rsidRPr="00F35F10">
              <w:rPr>
                <w:color w:val="1F497D"/>
                <w:lang w:val="en-US"/>
              </w:rPr>
              <w:t>200</w:t>
            </w:r>
            <w:r w:rsidR="00CD7439" w:rsidRPr="00F35F10">
              <w:rPr>
                <w:color w:val="1F497D"/>
                <w:lang w:val="en-US"/>
              </w:rPr>
              <w:t>3</w:t>
            </w:r>
            <w:r w:rsidR="00B22CC2" w:rsidRPr="00F35F10">
              <w:rPr>
                <w:color w:val="1F497D"/>
                <w:lang w:val="en-US"/>
              </w:rPr>
              <w:t xml:space="preserve"> – </w:t>
            </w:r>
            <w:r w:rsidRPr="00F35F10">
              <w:rPr>
                <w:color w:val="1F497D"/>
                <w:lang w:val="en-US"/>
              </w:rPr>
              <w:t>now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F95938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E0B667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7040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9AB7B1" w14:textId="423AB2A6" w:rsidR="009343C1" w:rsidRPr="00F35F10" w:rsidRDefault="002E0700">
            <w:pPr>
              <w:rPr>
                <w:b/>
                <w:bCs/>
                <w:lang w:val="en-US"/>
              </w:rPr>
            </w:pPr>
            <w:r w:rsidRPr="00F35F10">
              <w:rPr>
                <w:b/>
                <w:bCs/>
                <w:lang w:val="en-US"/>
              </w:rPr>
              <w:t>Leadership</w:t>
            </w:r>
            <w:r w:rsidR="0037116B" w:rsidRPr="00F35F10">
              <w:rPr>
                <w:b/>
                <w:bCs/>
                <w:lang w:val="en-US"/>
              </w:rPr>
              <w:t xml:space="preserve">-Trainer, </w:t>
            </w:r>
            <w:r w:rsidR="00103F57" w:rsidRPr="00F35F10">
              <w:rPr>
                <w:b/>
                <w:bCs/>
                <w:lang w:val="en-US"/>
              </w:rPr>
              <w:t>Management-Coach</w:t>
            </w:r>
            <w:r w:rsidRPr="00F35F10">
              <w:rPr>
                <w:b/>
                <w:bCs/>
                <w:lang w:val="en-US"/>
              </w:rPr>
              <w:t>, Consultant</w:t>
            </w:r>
          </w:p>
          <w:p w14:paraId="512A6B5D" w14:textId="42678959" w:rsidR="00103F57" w:rsidRPr="00F35F10" w:rsidRDefault="00B22CC2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Partner/</w:t>
            </w:r>
            <w:r w:rsidR="00E548DB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AUSCULTA MANAGEMENT 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– Seefeld/AT</w:t>
            </w:r>
          </w:p>
          <w:p w14:paraId="7DB926AF" w14:textId="1DFF3D9C" w:rsidR="00E548DB" w:rsidRPr="00F35F10" w:rsidRDefault="002E0700" w:rsidP="004F0B82">
            <w:pPr>
              <w:spacing w:before="120"/>
              <w:ind w:left="1843" w:hanging="1843"/>
              <w:rPr>
                <w:sz w:val="22"/>
                <w:szCs w:val="20"/>
                <w:u w:val="single"/>
                <w:lang w:val="en-US"/>
              </w:rPr>
            </w:pPr>
            <w:r w:rsidRPr="00F35F10">
              <w:rPr>
                <w:sz w:val="22"/>
                <w:szCs w:val="20"/>
                <w:u w:val="single"/>
                <w:lang w:val="en-US"/>
              </w:rPr>
              <w:t>Acquisition of new clients</w:t>
            </w:r>
          </w:p>
          <w:p w14:paraId="4A0CA3E3" w14:textId="5FA2C449" w:rsidR="0037116B" w:rsidRPr="00F35F10" w:rsidRDefault="002E0700" w:rsidP="004F0B82">
            <w:pPr>
              <w:pStyle w:val="Textkrper-Zeileneinzug"/>
              <w:tabs>
                <w:tab w:val="clear" w:pos="2127"/>
              </w:tabs>
              <w:spacing w:before="120"/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</w:pPr>
            <w:r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>Management training activities and experience</w:t>
            </w:r>
            <w:r w:rsidR="0037116B"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>:</w:t>
            </w:r>
          </w:p>
          <w:p w14:paraId="434F319B" w14:textId="64025860" w:rsidR="004118A4" w:rsidRPr="00F35F10" w:rsidRDefault="002E0700" w:rsidP="004118A4">
            <w:pPr>
              <w:tabs>
                <w:tab w:val="left" w:pos="284"/>
                <w:tab w:val="left" w:pos="3119"/>
              </w:tabs>
              <w:spacing w:before="40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In-person Training</w:t>
            </w:r>
            <w:r w:rsidR="004118A4" w:rsidRPr="00F35F10">
              <w:rPr>
                <w:sz w:val="20"/>
                <w:szCs w:val="18"/>
                <w:lang w:val="en-US"/>
              </w:rPr>
              <w:t xml:space="preserve">, </w:t>
            </w:r>
            <w:r w:rsidRPr="00F35F10">
              <w:rPr>
                <w:sz w:val="20"/>
                <w:szCs w:val="18"/>
                <w:lang w:val="en-US"/>
              </w:rPr>
              <w:t>W</w:t>
            </w:r>
            <w:r w:rsidR="004118A4" w:rsidRPr="00F35F10">
              <w:rPr>
                <w:sz w:val="20"/>
                <w:szCs w:val="18"/>
                <w:lang w:val="en-US"/>
              </w:rPr>
              <w:t>ebinar</w:t>
            </w:r>
            <w:r w:rsidRPr="00F35F10">
              <w:rPr>
                <w:sz w:val="20"/>
                <w:szCs w:val="18"/>
                <w:lang w:val="en-US"/>
              </w:rPr>
              <w:t>s</w:t>
            </w:r>
            <w:r w:rsidR="004118A4" w:rsidRPr="00F35F10">
              <w:rPr>
                <w:sz w:val="20"/>
                <w:szCs w:val="18"/>
                <w:lang w:val="en-US"/>
              </w:rPr>
              <w:t xml:space="preserve"> &amp; Blended-Learning </w:t>
            </w:r>
            <w:r w:rsidRPr="00F35F10">
              <w:rPr>
                <w:sz w:val="20"/>
                <w:szCs w:val="18"/>
                <w:lang w:val="en-US"/>
              </w:rPr>
              <w:t>in the following areas</w:t>
            </w:r>
          </w:p>
          <w:p w14:paraId="2FA6310D" w14:textId="24B0F363" w:rsidR="005A678A" w:rsidRPr="00F35F10" w:rsidRDefault="005A678A" w:rsidP="005A678A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AuscultA Leadership &amp; Management Training „</w:t>
            </w:r>
            <w:r w:rsidR="002E0700" w:rsidRPr="00F35F10">
              <w:rPr>
                <w:sz w:val="20"/>
                <w:szCs w:val="18"/>
                <w:lang w:val="en-US"/>
              </w:rPr>
              <w:t>EFFECT</w:t>
            </w:r>
            <w:r w:rsidR="00F35F10" w:rsidRPr="00F35F10">
              <w:rPr>
                <w:sz w:val="20"/>
                <w:szCs w:val="18"/>
                <w:lang w:val="en-US"/>
              </w:rPr>
              <w:t>I</w:t>
            </w:r>
            <w:r w:rsidR="002E0700" w:rsidRPr="00F35F10">
              <w:rPr>
                <w:sz w:val="20"/>
                <w:szCs w:val="18"/>
                <w:lang w:val="en-US"/>
              </w:rPr>
              <w:t>VE LEADERSHIP</w:t>
            </w:r>
            <w:r w:rsidRPr="00F35F10">
              <w:rPr>
                <w:sz w:val="20"/>
                <w:szCs w:val="18"/>
                <w:lang w:val="en-US"/>
              </w:rPr>
              <w:t xml:space="preserve">” </w:t>
            </w:r>
          </w:p>
          <w:p w14:paraId="61F822DD" w14:textId="052E2E2D" w:rsidR="0037116B" w:rsidRPr="00F35F10" w:rsidRDefault="002E0700" w:rsidP="0037116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Development of strategies &amp; Management of corporations on a strategic level</w:t>
            </w:r>
          </w:p>
          <w:p w14:paraId="4C52BB53" w14:textId="26294A9B" w:rsidR="0037116B" w:rsidRPr="00F35F10" w:rsidRDefault="002E0700" w:rsidP="0037116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Management of </w:t>
            </w:r>
            <w:r w:rsidR="0037116B" w:rsidRPr="00F35F10">
              <w:rPr>
                <w:sz w:val="20"/>
                <w:szCs w:val="18"/>
                <w:lang w:val="en-US"/>
              </w:rPr>
              <w:t>Proje</w:t>
            </w:r>
            <w:r w:rsidRPr="00F35F10">
              <w:rPr>
                <w:sz w:val="20"/>
                <w:szCs w:val="18"/>
                <w:lang w:val="en-US"/>
              </w:rPr>
              <w:t>c</w:t>
            </w:r>
            <w:r w:rsidR="0037116B" w:rsidRPr="00F35F10">
              <w:rPr>
                <w:sz w:val="20"/>
                <w:szCs w:val="18"/>
                <w:lang w:val="en-US"/>
              </w:rPr>
              <w:t>t</w:t>
            </w:r>
            <w:r w:rsidRPr="00F35F10">
              <w:rPr>
                <w:sz w:val="20"/>
                <w:szCs w:val="18"/>
                <w:lang w:val="en-US"/>
              </w:rPr>
              <w:t>s</w:t>
            </w:r>
            <w:r w:rsidR="0037116B" w:rsidRPr="00F35F10">
              <w:rPr>
                <w:sz w:val="20"/>
                <w:szCs w:val="18"/>
                <w:lang w:val="en-US"/>
              </w:rPr>
              <w:t xml:space="preserve">, </w:t>
            </w:r>
            <w:r w:rsidR="00F35F10" w:rsidRPr="00F35F10">
              <w:rPr>
                <w:sz w:val="20"/>
                <w:szCs w:val="18"/>
                <w:lang w:val="en-US"/>
              </w:rPr>
              <w:t>Processes,</w:t>
            </w:r>
            <w:r w:rsidRPr="00F35F10">
              <w:rPr>
                <w:sz w:val="20"/>
                <w:szCs w:val="18"/>
                <w:lang w:val="en-US"/>
              </w:rPr>
              <w:t xml:space="preserve"> and</w:t>
            </w:r>
            <w:r w:rsidR="0037116B" w:rsidRPr="00F35F10">
              <w:rPr>
                <w:sz w:val="20"/>
                <w:szCs w:val="18"/>
                <w:lang w:val="en-US"/>
              </w:rPr>
              <w:t xml:space="preserve"> Innovations</w:t>
            </w:r>
          </w:p>
          <w:p w14:paraId="3C2BAE11" w14:textId="655EFA2F" w:rsidR="0037116B" w:rsidRPr="00F35F10" w:rsidRDefault="002E0700" w:rsidP="0037116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Communication</w:t>
            </w:r>
            <w:r w:rsidR="0037116B" w:rsidRPr="00F35F10">
              <w:rPr>
                <w:sz w:val="20"/>
                <w:szCs w:val="18"/>
                <w:lang w:val="en-US"/>
              </w:rPr>
              <w:t>,</w:t>
            </w:r>
            <w:r w:rsidR="006420FD" w:rsidRPr="00F35F10">
              <w:rPr>
                <w:sz w:val="20"/>
                <w:szCs w:val="18"/>
                <w:lang w:val="en-US"/>
              </w:rPr>
              <w:t xml:space="preserve"> Conversation and Moderation Skills</w:t>
            </w:r>
          </w:p>
          <w:p w14:paraId="0AB763E8" w14:textId="09E0C2B5" w:rsidR="005A678A" w:rsidRPr="00F35F10" w:rsidRDefault="005A678A" w:rsidP="0037116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Generation</w:t>
            </w:r>
            <w:r w:rsidR="006420FD" w:rsidRPr="00F35F10">
              <w:rPr>
                <w:sz w:val="20"/>
                <w:szCs w:val="18"/>
                <w:lang w:val="en-US"/>
              </w:rPr>
              <w:t xml:space="preserve"> M</w:t>
            </w:r>
            <w:r w:rsidRPr="00F35F10">
              <w:rPr>
                <w:sz w:val="20"/>
                <w:szCs w:val="18"/>
                <w:lang w:val="en-US"/>
              </w:rPr>
              <w:t>anagement</w:t>
            </w:r>
          </w:p>
          <w:p w14:paraId="38C01DA8" w14:textId="52C931E3" w:rsidR="0037116B" w:rsidRPr="00F35F10" w:rsidRDefault="0037116B" w:rsidP="0037116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Team</w:t>
            </w:r>
            <w:r w:rsidR="006420FD" w:rsidRPr="00F35F10">
              <w:rPr>
                <w:sz w:val="20"/>
                <w:szCs w:val="18"/>
                <w:lang w:val="en-US"/>
              </w:rPr>
              <w:t xml:space="preserve"> T</w:t>
            </w:r>
            <w:r w:rsidRPr="00F35F10">
              <w:rPr>
                <w:sz w:val="20"/>
                <w:szCs w:val="18"/>
                <w:lang w:val="en-US"/>
              </w:rPr>
              <w:t xml:space="preserve">raining </w:t>
            </w:r>
            <w:r w:rsidR="006420FD" w:rsidRPr="00F35F10">
              <w:rPr>
                <w:sz w:val="20"/>
                <w:szCs w:val="18"/>
                <w:lang w:val="en-US"/>
              </w:rPr>
              <w:t>and Development</w:t>
            </w:r>
          </w:p>
          <w:p w14:paraId="57E77D63" w14:textId="5E320059" w:rsidR="00AB5664" w:rsidRPr="00F35F10" w:rsidRDefault="00516849" w:rsidP="004F0B82">
            <w:pPr>
              <w:spacing w:before="120"/>
              <w:ind w:left="1843" w:hanging="1843"/>
              <w:rPr>
                <w:sz w:val="22"/>
                <w:szCs w:val="20"/>
                <w:u w:val="single"/>
                <w:lang w:val="en-US"/>
              </w:rPr>
            </w:pPr>
            <w:r w:rsidRPr="00F35F10">
              <w:rPr>
                <w:sz w:val="22"/>
                <w:szCs w:val="20"/>
                <w:u w:val="single"/>
                <w:lang w:val="en-US"/>
              </w:rPr>
              <w:t>Management-Coach &amp; Consultant</w:t>
            </w:r>
          </w:p>
          <w:p w14:paraId="66C2289D" w14:textId="0A603675" w:rsidR="00AB5664" w:rsidRPr="00F35F10" w:rsidRDefault="00516849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Profitability Analysis and </w:t>
            </w:r>
            <w:r w:rsidR="00AB5664" w:rsidRPr="00F35F10">
              <w:rPr>
                <w:sz w:val="20"/>
                <w:szCs w:val="18"/>
                <w:lang w:val="en-US"/>
              </w:rPr>
              <w:t>Optimi</w:t>
            </w:r>
            <w:r w:rsidRPr="00F35F10">
              <w:rPr>
                <w:sz w:val="20"/>
                <w:szCs w:val="18"/>
                <w:lang w:val="en-US"/>
              </w:rPr>
              <w:t xml:space="preserve">zation of </w:t>
            </w:r>
            <w:r w:rsidR="00AB5664" w:rsidRPr="00F35F10">
              <w:rPr>
                <w:sz w:val="20"/>
                <w:szCs w:val="18"/>
                <w:lang w:val="en-US"/>
              </w:rPr>
              <w:t>Organi</w:t>
            </w:r>
            <w:r w:rsidRPr="00F35F10">
              <w:rPr>
                <w:sz w:val="20"/>
                <w:szCs w:val="18"/>
                <w:lang w:val="en-US"/>
              </w:rPr>
              <w:t>z</w:t>
            </w:r>
            <w:r w:rsidR="00AB5664" w:rsidRPr="00F35F10">
              <w:rPr>
                <w:sz w:val="20"/>
                <w:szCs w:val="18"/>
                <w:lang w:val="en-US"/>
              </w:rPr>
              <w:t>ation</w:t>
            </w:r>
            <w:r w:rsidRPr="00F35F10">
              <w:rPr>
                <w:sz w:val="20"/>
                <w:szCs w:val="18"/>
                <w:lang w:val="en-US"/>
              </w:rPr>
              <w:t>s</w:t>
            </w:r>
          </w:p>
          <w:p w14:paraId="1009FED6" w14:textId="65C44B3B" w:rsidR="00516849" w:rsidRPr="00F35F10" w:rsidRDefault="00516849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Conceptualization and Repositioning of Institutions</w:t>
            </w:r>
          </w:p>
          <w:p w14:paraId="3C45638C" w14:textId="293D80C6" w:rsidR="00AB5664" w:rsidRPr="00F35F10" w:rsidRDefault="009A2A34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Strategic and organizational realignment of globally active enterprises</w:t>
            </w:r>
          </w:p>
          <w:p w14:paraId="4D08C268" w14:textId="308E9383" w:rsidR="00AB5664" w:rsidRPr="00F35F10" w:rsidRDefault="00AB5664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Moderation </w:t>
            </w:r>
            <w:r w:rsidR="009A2A34" w:rsidRPr="00F35F10">
              <w:rPr>
                <w:sz w:val="20"/>
                <w:szCs w:val="18"/>
                <w:lang w:val="en-US"/>
              </w:rPr>
              <w:t>of international Meetings</w:t>
            </w:r>
          </w:p>
          <w:p w14:paraId="6416F3BC" w14:textId="168FA39D" w:rsidR="00AB5664" w:rsidRPr="00F35F10" w:rsidRDefault="009A2A34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Implementation of Marketing Tools and Project Management</w:t>
            </w:r>
          </w:p>
          <w:p w14:paraId="5F9158F9" w14:textId="0136BB5E" w:rsidR="00AB5664" w:rsidRPr="00F35F10" w:rsidRDefault="009A2A34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Team training with companies that operate globally</w:t>
            </w:r>
          </w:p>
          <w:p w14:paraId="7F952642" w14:textId="5BA31E0B" w:rsidR="005A678A" w:rsidRPr="00F35F10" w:rsidRDefault="002565F3" w:rsidP="00AB566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Coaching </w:t>
            </w:r>
            <w:r w:rsidR="009A2A34" w:rsidRPr="00F35F10">
              <w:rPr>
                <w:sz w:val="20"/>
                <w:szCs w:val="18"/>
                <w:lang w:val="en-US"/>
              </w:rPr>
              <w:t>for Executives</w:t>
            </w:r>
          </w:p>
          <w:p w14:paraId="14AB487F" w14:textId="05F24CD4" w:rsidR="002565F3" w:rsidRPr="00F35F10" w:rsidRDefault="009A2A34" w:rsidP="005A678A">
            <w:pPr>
              <w:numPr>
                <w:ilvl w:val="0"/>
                <w:numId w:val="2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462" w:hanging="142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Taking on new or expanded responsibilities</w:t>
            </w:r>
          </w:p>
          <w:p w14:paraId="50C246F6" w14:textId="4CBA5883" w:rsidR="00103F57" w:rsidRPr="00F35F10" w:rsidRDefault="009A2A34" w:rsidP="005A678A">
            <w:pPr>
              <w:numPr>
                <w:ilvl w:val="0"/>
                <w:numId w:val="2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462" w:hanging="142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New managers in established organizations</w:t>
            </w:r>
          </w:p>
        </w:tc>
      </w:tr>
      <w:tr w:rsidR="009343C1" w:rsidRPr="00F35F10" w14:paraId="33E1DE36" w14:textId="77777777" w:rsidTr="00C84CDA">
        <w:tc>
          <w:tcPr>
            <w:tcW w:w="2689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5884E1" w14:textId="10B51349" w:rsidR="009343C1" w:rsidRPr="00F35F10" w:rsidRDefault="00E25AC7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 xml:space="preserve">Sep. </w:t>
            </w:r>
            <w:r w:rsidR="00B22CC2" w:rsidRPr="00F35F10">
              <w:rPr>
                <w:color w:val="1F497D"/>
                <w:lang w:val="en-US"/>
              </w:rPr>
              <w:t xml:space="preserve">2001 – </w:t>
            </w:r>
            <w:r w:rsidRPr="00F35F10">
              <w:rPr>
                <w:color w:val="1F497D"/>
                <w:lang w:val="en-US"/>
              </w:rPr>
              <w:t xml:space="preserve">Dec. </w:t>
            </w:r>
            <w:r w:rsidR="00B22CC2" w:rsidRPr="00F35F10">
              <w:rPr>
                <w:color w:val="1F497D"/>
                <w:lang w:val="en-US"/>
              </w:rPr>
              <w:t>200</w:t>
            </w:r>
            <w:r w:rsidR="00CD7439" w:rsidRPr="00F35F10">
              <w:rPr>
                <w:color w:val="1F497D"/>
                <w:lang w:val="en-US"/>
              </w:rPr>
              <w:t>2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E9C0E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E5A9B7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7040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9BB001" w14:textId="2683FC12" w:rsidR="009343C1" w:rsidRPr="00F35F10" w:rsidRDefault="00B22CC2">
            <w:pPr>
              <w:rPr>
                <w:b/>
                <w:bCs/>
                <w:lang w:val="en-US"/>
              </w:rPr>
            </w:pPr>
            <w:r w:rsidRPr="00F35F10">
              <w:rPr>
                <w:b/>
                <w:bCs/>
                <w:lang w:val="en-US"/>
              </w:rPr>
              <w:t xml:space="preserve">Consultant, </w:t>
            </w:r>
            <w:r w:rsidR="009A2A34" w:rsidRPr="00F35F10">
              <w:rPr>
                <w:b/>
                <w:bCs/>
                <w:lang w:val="en-US"/>
              </w:rPr>
              <w:t>Management</w:t>
            </w:r>
            <w:r w:rsidRPr="00F35F10">
              <w:rPr>
                <w:b/>
                <w:bCs/>
                <w:lang w:val="en-US"/>
              </w:rPr>
              <w:t>-Trainer</w:t>
            </w:r>
          </w:p>
          <w:p w14:paraId="10DB46D5" w14:textId="77777777" w:rsidR="00B22CC2" w:rsidRPr="00F35F10" w:rsidRDefault="00B22CC2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MZSG – St. Gallen/CH</w:t>
            </w:r>
          </w:p>
          <w:p w14:paraId="57EA96A7" w14:textId="77777777" w:rsidR="009A2A34" w:rsidRPr="00F35F10" w:rsidRDefault="009A2A34" w:rsidP="009A2A34">
            <w:pPr>
              <w:spacing w:before="120"/>
              <w:ind w:left="1843" w:hanging="1843"/>
              <w:rPr>
                <w:sz w:val="22"/>
                <w:szCs w:val="20"/>
                <w:u w:val="single"/>
                <w:lang w:val="en-US"/>
              </w:rPr>
            </w:pPr>
            <w:r w:rsidRPr="00F35F10">
              <w:rPr>
                <w:sz w:val="22"/>
                <w:szCs w:val="20"/>
                <w:u w:val="single"/>
                <w:lang w:val="en-US"/>
              </w:rPr>
              <w:t>Acquisition of new clients</w:t>
            </w:r>
          </w:p>
          <w:p w14:paraId="75A2B1E1" w14:textId="09AA970D" w:rsidR="0030314B" w:rsidRPr="00F35F10" w:rsidRDefault="009A2A34" w:rsidP="004F0B82">
            <w:pPr>
              <w:spacing w:before="120"/>
              <w:ind w:left="1843" w:hanging="1843"/>
              <w:rPr>
                <w:sz w:val="22"/>
                <w:szCs w:val="20"/>
                <w:u w:val="single"/>
                <w:lang w:val="en-US"/>
              </w:rPr>
            </w:pPr>
            <w:r w:rsidRPr="00F35F10">
              <w:rPr>
                <w:sz w:val="22"/>
                <w:szCs w:val="20"/>
                <w:u w:val="single"/>
                <w:lang w:val="en-US"/>
              </w:rPr>
              <w:t>Consulting</w:t>
            </w:r>
            <w:r w:rsidR="0030314B" w:rsidRPr="00F35F10">
              <w:rPr>
                <w:sz w:val="22"/>
                <w:szCs w:val="20"/>
                <w:u w:val="single"/>
                <w:lang w:val="en-US"/>
              </w:rPr>
              <w:t>:</w:t>
            </w:r>
          </w:p>
          <w:p w14:paraId="4D31F1A6" w14:textId="19439EE5" w:rsidR="0030314B" w:rsidRPr="00F35F10" w:rsidRDefault="009A2A34" w:rsidP="0030314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Profitability Analysis</w:t>
            </w:r>
            <w:r w:rsidR="0030314B" w:rsidRPr="00F35F10">
              <w:rPr>
                <w:sz w:val="20"/>
                <w:szCs w:val="18"/>
                <w:lang w:val="en-US"/>
              </w:rPr>
              <w:t xml:space="preserve"> &amp; Benchmarking </w:t>
            </w:r>
          </w:p>
          <w:p w14:paraId="45D731B0" w14:textId="16B660C5" w:rsidR="0030314B" w:rsidRPr="00F35F10" w:rsidRDefault="0030314B" w:rsidP="0030314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Business Mission </w:t>
            </w:r>
            <w:r w:rsidR="009A2A34" w:rsidRPr="00F35F10">
              <w:rPr>
                <w:sz w:val="20"/>
                <w:szCs w:val="18"/>
                <w:lang w:val="en-US"/>
              </w:rPr>
              <w:t>Medical University</w:t>
            </w:r>
            <w:r w:rsidRPr="00F35F10">
              <w:rPr>
                <w:sz w:val="20"/>
                <w:szCs w:val="18"/>
                <w:lang w:val="en-US"/>
              </w:rPr>
              <w:t>, Pharma</w:t>
            </w:r>
            <w:r w:rsidR="009A2A34" w:rsidRPr="00F35F10">
              <w:rPr>
                <w:sz w:val="20"/>
                <w:szCs w:val="18"/>
                <w:lang w:val="en-US"/>
              </w:rPr>
              <w:t xml:space="preserve"> and other I</w:t>
            </w:r>
            <w:r w:rsidRPr="00F35F10">
              <w:rPr>
                <w:sz w:val="20"/>
                <w:szCs w:val="18"/>
                <w:lang w:val="en-US"/>
              </w:rPr>
              <w:t>ndustrie</w:t>
            </w:r>
          </w:p>
          <w:p w14:paraId="33AE3C48" w14:textId="6C8DF74D" w:rsidR="0030314B" w:rsidRPr="00F35F10" w:rsidRDefault="009A2A34" w:rsidP="004F0B82">
            <w:pPr>
              <w:pStyle w:val="Textkrper-Zeileneinzug"/>
              <w:tabs>
                <w:tab w:val="clear" w:pos="2127"/>
              </w:tabs>
              <w:spacing w:before="120"/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</w:pPr>
            <w:r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 xml:space="preserve">Primary Trainer </w:t>
            </w:r>
            <w:r w:rsidR="0030314B"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 xml:space="preserve">Management </w:t>
            </w:r>
            <w:r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>Training Program</w:t>
            </w:r>
            <w:r w:rsidR="0030314B"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>:</w:t>
            </w:r>
          </w:p>
          <w:p w14:paraId="3E4B56AC" w14:textId="7BF71598" w:rsidR="0030314B" w:rsidRPr="00F35F10" w:rsidRDefault="0030314B" w:rsidP="0030314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Marketing, Mark</w:t>
            </w:r>
            <w:r w:rsidR="009A2A34" w:rsidRPr="00F35F10">
              <w:rPr>
                <w:sz w:val="20"/>
                <w:szCs w:val="18"/>
                <w:lang w:val="en-US"/>
              </w:rPr>
              <w:t>et Com</w:t>
            </w:r>
            <w:r w:rsidRPr="00F35F10">
              <w:rPr>
                <w:sz w:val="20"/>
                <w:szCs w:val="18"/>
                <w:lang w:val="en-US"/>
              </w:rPr>
              <w:t>muni</w:t>
            </w:r>
            <w:r w:rsidR="009A2A34" w:rsidRPr="00F35F10">
              <w:rPr>
                <w:sz w:val="20"/>
                <w:szCs w:val="18"/>
                <w:lang w:val="en-US"/>
              </w:rPr>
              <w:t>c</w:t>
            </w:r>
            <w:r w:rsidRPr="00F35F10">
              <w:rPr>
                <w:sz w:val="20"/>
                <w:szCs w:val="18"/>
                <w:lang w:val="en-US"/>
              </w:rPr>
              <w:t xml:space="preserve">ation und </w:t>
            </w:r>
            <w:r w:rsidR="009A2A34" w:rsidRPr="00F35F10">
              <w:rPr>
                <w:sz w:val="20"/>
                <w:szCs w:val="18"/>
                <w:lang w:val="en-US"/>
              </w:rPr>
              <w:t>Branding</w:t>
            </w:r>
            <w:r w:rsidRPr="00F35F10">
              <w:rPr>
                <w:sz w:val="20"/>
                <w:szCs w:val="18"/>
                <w:lang w:val="en-US"/>
              </w:rPr>
              <w:t xml:space="preserve"> </w:t>
            </w:r>
          </w:p>
          <w:p w14:paraId="107813D2" w14:textId="6E648891" w:rsidR="0030314B" w:rsidRPr="00F35F10" w:rsidRDefault="00E25AC7" w:rsidP="0030314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Early Warning Systems for Businesses</w:t>
            </w:r>
          </w:p>
          <w:p w14:paraId="6B48C705" w14:textId="01FB5B14" w:rsidR="0030314B" w:rsidRPr="00F35F10" w:rsidRDefault="0030314B" w:rsidP="0030314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Strateg</w:t>
            </w:r>
            <w:r w:rsidR="00E25AC7" w:rsidRPr="00F35F10">
              <w:rPr>
                <w:sz w:val="20"/>
                <w:szCs w:val="18"/>
                <w:lang w:val="en-US"/>
              </w:rPr>
              <w:t>y</w:t>
            </w:r>
            <w:r w:rsidRPr="00F35F10">
              <w:rPr>
                <w:sz w:val="20"/>
                <w:szCs w:val="18"/>
                <w:lang w:val="en-US"/>
              </w:rPr>
              <w:t xml:space="preserve"> &amp; Strateg</w:t>
            </w:r>
            <w:r w:rsidR="00E25AC7" w:rsidRPr="00F35F10">
              <w:rPr>
                <w:sz w:val="20"/>
                <w:szCs w:val="18"/>
                <w:lang w:val="en-US"/>
              </w:rPr>
              <w:t>y-Development</w:t>
            </w:r>
          </w:p>
          <w:p w14:paraId="0DACA926" w14:textId="7F9AB13A" w:rsidR="00B22CC2" w:rsidRPr="00F35F10" w:rsidRDefault="00E25AC7" w:rsidP="0030314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Management of Innovations</w:t>
            </w:r>
          </w:p>
        </w:tc>
      </w:tr>
    </w:tbl>
    <w:p w14:paraId="09AAD8F7" w14:textId="77777777" w:rsidR="00C36CB1" w:rsidRPr="00F35F10" w:rsidRDefault="00C36CB1">
      <w:pPr>
        <w:rPr>
          <w:lang w:val="en-US"/>
        </w:rPr>
      </w:pPr>
      <w:r w:rsidRPr="00F35F10">
        <w:rPr>
          <w:lang w:val="en-US"/>
        </w:rPr>
        <w:br w:type="page"/>
      </w:r>
    </w:p>
    <w:tbl>
      <w:tblPr>
        <w:tblStyle w:val="Tabellenraster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36"/>
        <w:gridCol w:w="236"/>
        <w:gridCol w:w="6615"/>
      </w:tblGrid>
      <w:tr w:rsidR="009343C1" w:rsidRPr="00F35F10" w14:paraId="40081099" w14:textId="77777777" w:rsidTr="00C84CDA">
        <w:tc>
          <w:tcPr>
            <w:tcW w:w="26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6908AB" w14:textId="34DE6E54" w:rsidR="009343C1" w:rsidRPr="00F35F10" w:rsidRDefault="00E25AC7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lastRenderedPageBreak/>
              <w:t xml:space="preserve">Oct. </w:t>
            </w:r>
            <w:r w:rsidR="00E548DB" w:rsidRPr="00F35F10">
              <w:rPr>
                <w:color w:val="1F497D"/>
                <w:lang w:val="en-US"/>
              </w:rPr>
              <w:t xml:space="preserve">1999 – </w:t>
            </w:r>
            <w:r w:rsidRPr="00F35F10">
              <w:rPr>
                <w:color w:val="1F497D"/>
                <w:lang w:val="en-US"/>
              </w:rPr>
              <w:t xml:space="preserve">Sep. </w:t>
            </w:r>
            <w:r w:rsidR="00E548DB" w:rsidRPr="00F35F10">
              <w:rPr>
                <w:color w:val="1F497D"/>
                <w:lang w:val="en-US"/>
              </w:rPr>
              <w:t>2001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7E4292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CC8239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61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C6B159" w14:textId="65C6EE67" w:rsidR="009343C1" w:rsidRPr="00F35F10" w:rsidRDefault="00E25AC7">
            <w:pPr>
              <w:rPr>
                <w:lang w:val="en-US"/>
              </w:rPr>
            </w:pPr>
            <w:r w:rsidRPr="00F35F10">
              <w:rPr>
                <w:lang w:val="en-US"/>
              </w:rPr>
              <w:t>General Manager</w:t>
            </w:r>
            <w:r w:rsidR="00E548DB" w:rsidRPr="00F35F10">
              <w:rPr>
                <w:lang w:val="en-US"/>
              </w:rPr>
              <w:t xml:space="preserve"> &amp; Regional Manager North America</w:t>
            </w:r>
          </w:p>
          <w:p w14:paraId="13A37626" w14:textId="079F8A9B" w:rsidR="00E548DB" w:rsidRPr="00F35F10" w:rsidRDefault="00E548DB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PIPELIFE-JETSTREAM – Siloam Springs/</w:t>
            </w:r>
            <w:r w:rsidR="004F0B82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Arkansas/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USA</w:t>
            </w:r>
          </w:p>
          <w:p w14:paraId="4E6B4C3C" w14:textId="0F3D737B" w:rsidR="006526B4" w:rsidRPr="00F35F10" w:rsidRDefault="00E25AC7" w:rsidP="00C36CB1">
            <w:pPr>
              <w:tabs>
                <w:tab w:val="left" w:pos="284"/>
                <w:tab w:val="left" w:pos="3119"/>
              </w:tabs>
              <w:spacing w:before="120"/>
              <w:rPr>
                <w:sz w:val="20"/>
                <w:szCs w:val="18"/>
                <w:lang w:val="en-US"/>
              </w:rPr>
            </w:pPr>
            <w:r w:rsidRPr="00F35F10">
              <w:rPr>
                <w:sz w:val="22"/>
                <w:u w:val="single"/>
                <w:lang w:val="en-US"/>
              </w:rPr>
              <w:t>General Management</w:t>
            </w:r>
            <w:r w:rsidR="006526B4" w:rsidRPr="00F35F10">
              <w:rPr>
                <w:sz w:val="22"/>
                <w:u w:val="single"/>
                <w:lang w:val="en-US"/>
              </w:rPr>
              <w:t>:</w:t>
            </w:r>
          </w:p>
          <w:p w14:paraId="6865FB28" w14:textId="0E7B1C44" w:rsidR="00E548DB" w:rsidRPr="00F35F10" w:rsidRDefault="00E25AC7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Integration into the Group</w:t>
            </w:r>
          </w:p>
          <w:p w14:paraId="2B6111A3" w14:textId="69F53403" w:rsidR="00E548DB" w:rsidRPr="00F35F10" w:rsidRDefault="00E25AC7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Implementation of a powerful Marketing and Sales Organization</w:t>
            </w:r>
          </w:p>
          <w:p w14:paraId="45EE6777" w14:textId="06614C4B" w:rsidR="00E548DB" w:rsidRPr="00F35F10" w:rsidRDefault="00E25AC7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Sales Realignment</w:t>
            </w:r>
          </w:p>
          <w:p w14:paraId="4C06BB9A" w14:textId="14919BE8" w:rsidR="00A24A1D" w:rsidRPr="00F35F10" w:rsidRDefault="00E749BA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Reorganization of quality management in production and sales</w:t>
            </w:r>
          </w:p>
          <w:p w14:paraId="6604247C" w14:textId="72C7FB4D" w:rsidR="00E548DB" w:rsidRPr="00F35F10" w:rsidRDefault="00E749BA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Renegotiation of Supply Contracts – Focus: Significant Cost Reduction</w:t>
            </w:r>
          </w:p>
          <w:p w14:paraId="47F8843C" w14:textId="5766CC28" w:rsidR="00E548DB" w:rsidRPr="00F35F10" w:rsidRDefault="00E749BA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Introduction of new product lines</w:t>
            </w:r>
          </w:p>
          <w:p w14:paraId="4B1B01F6" w14:textId="1022058B" w:rsidR="006526B4" w:rsidRPr="00F35F10" w:rsidRDefault="00E749BA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Intensification of Market Penetration</w:t>
            </w:r>
          </w:p>
          <w:p w14:paraId="27E55A23" w14:textId="34684D64" w:rsidR="00E548DB" w:rsidRPr="00F35F10" w:rsidRDefault="0007729A" w:rsidP="0007729A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Enhancements</w:t>
            </w:r>
          </w:p>
          <w:p w14:paraId="6C0FA3A9" w14:textId="2514F8EF" w:rsidR="00E548DB" w:rsidRPr="00F35F10" w:rsidRDefault="006526B4" w:rsidP="00C36CB1">
            <w:pPr>
              <w:pStyle w:val="Textkrper-Zeileneinzug"/>
              <w:tabs>
                <w:tab w:val="clear" w:pos="2127"/>
              </w:tabs>
              <w:spacing w:before="120"/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</w:pPr>
            <w:r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>Regional Management</w:t>
            </w:r>
            <w:r w:rsidR="00E548DB" w:rsidRPr="00F35F10">
              <w:rPr>
                <w:rFonts w:ascii="Calibri" w:eastAsiaTheme="minorHAnsi" w:hAnsi="Calibri" w:cstheme="minorBidi"/>
                <w:kern w:val="2"/>
                <w:sz w:val="22"/>
                <w:u w:val="single"/>
                <w:lang w:val="en-US"/>
                <w14:ligatures w14:val="standardContextual"/>
              </w:rPr>
              <w:t>:</w:t>
            </w:r>
          </w:p>
          <w:p w14:paraId="2F068979" w14:textId="7774B3F0" w:rsidR="00E548DB" w:rsidRPr="00F35F10" w:rsidRDefault="006526B4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Mark</w:t>
            </w:r>
            <w:r w:rsidR="0007729A" w:rsidRPr="00F35F10">
              <w:rPr>
                <w:sz w:val="20"/>
                <w:szCs w:val="18"/>
                <w:lang w:val="en-US"/>
              </w:rPr>
              <w:t>e</w:t>
            </w:r>
            <w:r w:rsidRPr="00F35F10">
              <w:rPr>
                <w:sz w:val="20"/>
                <w:szCs w:val="18"/>
                <w:lang w:val="en-US"/>
              </w:rPr>
              <w:t xml:space="preserve">t- &amp; </w:t>
            </w:r>
            <w:r w:rsidR="0007729A" w:rsidRPr="00F35F10">
              <w:rPr>
                <w:sz w:val="20"/>
                <w:szCs w:val="18"/>
                <w:lang w:val="en-US"/>
              </w:rPr>
              <w:t>Competition Analysis</w:t>
            </w:r>
          </w:p>
          <w:p w14:paraId="28D4C332" w14:textId="6B20835E" w:rsidR="00E548DB" w:rsidRPr="00F35F10" w:rsidRDefault="0007729A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Screening Takeover Targets </w:t>
            </w:r>
            <w:r w:rsidR="006526B4" w:rsidRPr="00F35F10">
              <w:rPr>
                <w:sz w:val="20"/>
                <w:szCs w:val="18"/>
                <w:lang w:val="en-US"/>
              </w:rPr>
              <w:t>(M&amp;A)</w:t>
            </w:r>
          </w:p>
          <w:p w14:paraId="35ACC4D6" w14:textId="02A455FF" w:rsidR="00E548DB" w:rsidRPr="00F35F10" w:rsidRDefault="0007729A" w:rsidP="00E548DB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Negotiations with Resellers</w:t>
            </w:r>
            <w:r w:rsidR="006526B4" w:rsidRPr="00F35F10">
              <w:rPr>
                <w:sz w:val="20"/>
                <w:szCs w:val="18"/>
                <w:lang w:val="en-US"/>
              </w:rPr>
              <w:t xml:space="preserve">, </w:t>
            </w:r>
            <w:r w:rsidRPr="00F35F10">
              <w:rPr>
                <w:sz w:val="20"/>
                <w:szCs w:val="18"/>
                <w:lang w:val="en-US"/>
              </w:rPr>
              <w:t>Suppliers</w:t>
            </w:r>
            <w:r w:rsidR="006526B4" w:rsidRPr="00F35F10">
              <w:rPr>
                <w:sz w:val="20"/>
                <w:szCs w:val="18"/>
                <w:lang w:val="en-US"/>
              </w:rPr>
              <w:t xml:space="preserve"> &amp; </w:t>
            </w:r>
            <w:r w:rsidRPr="00F35F10">
              <w:rPr>
                <w:sz w:val="20"/>
                <w:szCs w:val="18"/>
                <w:lang w:val="en-US"/>
              </w:rPr>
              <w:t>Takeover Targets</w:t>
            </w:r>
          </w:p>
        </w:tc>
      </w:tr>
      <w:tr w:rsidR="009343C1" w:rsidRPr="00F35F10" w14:paraId="79459059" w14:textId="77777777" w:rsidTr="00C84CDA">
        <w:tc>
          <w:tcPr>
            <w:tcW w:w="2689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7458A8" w14:textId="22451A99" w:rsidR="009343C1" w:rsidRPr="00F35F10" w:rsidRDefault="006E30B7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 xml:space="preserve">Aug. </w:t>
            </w:r>
            <w:r w:rsidR="00096A5F" w:rsidRPr="00F35F10">
              <w:rPr>
                <w:color w:val="1F497D"/>
                <w:lang w:val="en-US"/>
              </w:rPr>
              <w:t>199</w:t>
            </w:r>
            <w:r w:rsidR="00CA77B6" w:rsidRPr="00F35F10">
              <w:rPr>
                <w:color w:val="1F497D"/>
                <w:lang w:val="en-US"/>
              </w:rPr>
              <w:t>7</w:t>
            </w:r>
            <w:r w:rsidR="00096A5F" w:rsidRPr="00F35F10">
              <w:rPr>
                <w:color w:val="1F497D"/>
                <w:lang w:val="en-US"/>
              </w:rPr>
              <w:t xml:space="preserve"> – </w:t>
            </w:r>
            <w:r w:rsidRPr="00F35F10">
              <w:rPr>
                <w:color w:val="1F497D"/>
                <w:lang w:val="en-US"/>
              </w:rPr>
              <w:t xml:space="preserve">Dec. </w:t>
            </w:r>
            <w:r w:rsidR="00096A5F" w:rsidRPr="00F35F10">
              <w:rPr>
                <w:color w:val="1F497D"/>
                <w:lang w:val="en-US"/>
              </w:rPr>
              <w:t>2000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7A0EE9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9AA703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615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A6882D" w14:textId="7A2CDECA" w:rsidR="009343C1" w:rsidRPr="00F35F10" w:rsidRDefault="006E30B7">
            <w:pPr>
              <w:rPr>
                <w:lang w:val="en-US"/>
              </w:rPr>
            </w:pPr>
            <w:r w:rsidRPr="00F35F10">
              <w:rPr>
                <w:lang w:val="en-US"/>
              </w:rPr>
              <w:t xml:space="preserve">Management </w:t>
            </w:r>
            <w:r w:rsidR="00A24A1D" w:rsidRPr="00F35F10">
              <w:rPr>
                <w:lang w:val="en-US"/>
              </w:rPr>
              <w:t>Board Member</w:t>
            </w:r>
            <w:r w:rsidRPr="00F35F10">
              <w:rPr>
                <w:lang w:val="en-US"/>
              </w:rPr>
              <w:t xml:space="preserve"> </w:t>
            </w:r>
            <w:r w:rsidR="00096A5F" w:rsidRPr="00F35F10">
              <w:rPr>
                <w:lang w:val="en-US"/>
              </w:rPr>
              <w:t>/ Marketing, R&amp;D, Strateg</w:t>
            </w:r>
            <w:r w:rsidRPr="00F35F10">
              <w:rPr>
                <w:lang w:val="en-US"/>
              </w:rPr>
              <w:t>y</w:t>
            </w:r>
          </w:p>
          <w:p w14:paraId="3880ABA3" w14:textId="387227AB" w:rsidR="00096A5F" w:rsidRPr="00F35F10" w:rsidRDefault="00096A5F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PIPELIFE International Holding – </w:t>
            </w:r>
            <w:r w:rsidR="006E30B7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Vienna</w:t>
            </w:r>
            <w:r w:rsidR="00CA77B6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/AT</w:t>
            </w:r>
          </w:p>
          <w:p w14:paraId="7D2A4B5E" w14:textId="1F660698" w:rsidR="00A24A1D" w:rsidRPr="00F35F10" w:rsidRDefault="008038B3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Establishment of marketing department Marketing – group-wide</w:t>
            </w:r>
          </w:p>
          <w:p w14:paraId="5A9A520D" w14:textId="4754D7DE" w:rsidR="00A24A1D" w:rsidRPr="00F35F10" w:rsidRDefault="008038B3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Head of the Regional Marketing Managers</w:t>
            </w:r>
            <w:r w:rsidR="00A24A1D" w:rsidRPr="00F35F10">
              <w:rPr>
                <w:sz w:val="20"/>
                <w:szCs w:val="18"/>
                <w:lang w:val="en-US"/>
              </w:rPr>
              <w:t xml:space="preserve"> - </w:t>
            </w:r>
            <w:r w:rsidRPr="00F35F10">
              <w:rPr>
                <w:sz w:val="20"/>
                <w:szCs w:val="18"/>
                <w:lang w:val="en-US"/>
              </w:rPr>
              <w:t>group-wide</w:t>
            </w:r>
          </w:p>
          <w:p w14:paraId="011573DD" w14:textId="548D3BBB" w:rsidR="00A24A1D" w:rsidRPr="00F35F10" w:rsidRDefault="008038B3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Head of the </w:t>
            </w:r>
            <w:r w:rsidR="00A24A1D" w:rsidRPr="00F35F10">
              <w:rPr>
                <w:sz w:val="20"/>
                <w:szCs w:val="18"/>
                <w:lang w:val="en-US"/>
              </w:rPr>
              <w:t xml:space="preserve">Product Manager - </w:t>
            </w:r>
            <w:r w:rsidRPr="00F35F10">
              <w:rPr>
                <w:sz w:val="20"/>
                <w:szCs w:val="18"/>
                <w:lang w:val="en-US"/>
              </w:rPr>
              <w:t>group-wide</w:t>
            </w:r>
          </w:p>
          <w:p w14:paraId="6D4AB521" w14:textId="469B0BB4" w:rsidR="00A24A1D" w:rsidRPr="00F35F10" w:rsidRDefault="008038B3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Head of Corporate Strategy</w:t>
            </w:r>
          </w:p>
          <w:p w14:paraId="6613AF38" w14:textId="7B6569C5" w:rsidR="00A24A1D" w:rsidRPr="00F35F10" w:rsidRDefault="008038B3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Head of the</w:t>
            </w:r>
            <w:r w:rsidR="00A24A1D" w:rsidRPr="00F35F10">
              <w:rPr>
                <w:sz w:val="20"/>
                <w:szCs w:val="18"/>
                <w:lang w:val="en-US"/>
              </w:rPr>
              <w:t xml:space="preserve"> R&amp;D-</w:t>
            </w:r>
            <w:r w:rsidRPr="00F35F10">
              <w:rPr>
                <w:sz w:val="20"/>
                <w:szCs w:val="18"/>
                <w:lang w:val="en-US"/>
              </w:rPr>
              <w:t>Division</w:t>
            </w:r>
          </w:p>
          <w:p w14:paraId="4404B463" w14:textId="27389519" w:rsidR="00A24A1D" w:rsidRPr="00F35F10" w:rsidRDefault="00A24A1D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Marketing Due-Diligence </w:t>
            </w:r>
            <w:r w:rsidR="00F35F10">
              <w:rPr>
                <w:sz w:val="20"/>
                <w:szCs w:val="18"/>
                <w:lang w:val="en-US"/>
              </w:rPr>
              <w:t xml:space="preserve">responsible </w:t>
            </w:r>
            <w:r w:rsidR="00F35F10" w:rsidRPr="00F35F10">
              <w:rPr>
                <w:sz w:val="20"/>
                <w:szCs w:val="18"/>
                <w:lang w:val="en-US"/>
              </w:rPr>
              <w:t>for</w:t>
            </w:r>
            <w:r w:rsidR="008038B3" w:rsidRPr="00F35F10">
              <w:rPr>
                <w:sz w:val="20"/>
                <w:szCs w:val="18"/>
                <w:lang w:val="en-US"/>
              </w:rPr>
              <w:t xml:space="preserve"> all</w:t>
            </w:r>
            <w:r w:rsidRPr="00F35F10">
              <w:rPr>
                <w:sz w:val="20"/>
                <w:szCs w:val="18"/>
                <w:lang w:val="en-US"/>
              </w:rPr>
              <w:t xml:space="preserve"> M&amp;A-A</w:t>
            </w:r>
            <w:r w:rsidR="008038B3" w:rsidRPr="00F35F10">
              <w:rPr>
                <w:sz w:val="20"/>
                <w:szCs w:val="18"/>
                <w:lang w:val="en-US"/>
              </w:rPr>
              <w:t>ctivities</w:t>
            </w:r>
          </w:p>
          <w:p w14:paraId="0B05D192" w14:textId="2B0D6CEC" w:rsidR="00096A5F" w:rsidRPr="00F35F10" w:rsidRDefault="008038B3" w:rsidP="00A24A1D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Corporate Supervisor for national subsidiaries of Pipelife</w:t>
            </w:r>
          </w:p>
        </w:tc>
      </w:tr>
      <w:tr w:rsidR="009343C1" w:rsidRPr="00F35F10" w14:paraId="05F78728" w14:textId="77777777" w:rsidTr="00C84CDA">
        <w:tc>
          <w:tcPr>
            <w:tcW w:w="26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E7F5BA" w14:textId="702108A7" w:rsidR="009343C1" w:rsidRPr="00F35F10" w:rsidRDefault="008038B3" w:rsidP="00646C87">
            <w:pPr>
              <w:ind w:left="366"/>
              <w:rPr>
                <w:color w:val="1F497D"/>
                <w:lang w:val="en-US"/>
              </w:rPr>
            </w:pPr>
            <w:r w:rsidRPr="00F35F10">
              <w:rPr>
                <w:color w:val="1F497D"/>
                <w:lang w:val="en-US"/>
              </w:rPr>
              <w:t>Sep.</w:t>
            </w:r>
            <w:r w:rsidR="00CA77B6" w:rsidRPr="00F35F10">
              <w:rPr>
                <w:color w:val="1F497D"/>
                <w:lang w:val="en-US"/>
              </w:rPr>
              <w:t xml:space="preserve">/1996 – </w:t>
            </w:r>
            <w:r w:rsidRPr="00F35F10">
              <w:rPr>
                <w:color w:val="1F497D"/>
                <w:lang w:val="en-US"/>
              </w:rPr>
              <w:t>Jul.</w:t>
            </w:r>
            <w:r w:rsidR="00CA77B6" w:rsidRPr="00F35F10">
              <w:rPr>
                <w:color w:val="1F497D"/>
                <w:lang w:val="en-US"/>
              </w:rPr>
              <w:t>/1997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CA9CAA" w14:textId="77777777" w:rsidR="009343C1" w:rsidRPr="00F35F10" w:rsidRDefault="009343C1">
            <w:pPr>
              <w:rPr>
                <w:color w:val="1F497D"/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E8F329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61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2B3740" w14:textId="481D892D" w:rsidR="009343C1" w:rsidRPr="00F35F10" w:rsidRDefault="00CA77B6">
            <w:pPr>
              <w:rPr>
                <w:lang w:val="en-US"/>
              </w:rPr>
            </w:pPr>
            <w:r w:rsidRPr="00F35F10">
              <w:rPr>
                <w:lang w:val="en-US"/>
              </w:rPr>
              <w:t>Dire</w:t>
            </w:r>
            <w:r w:rsidR="008038B3" w:rsidRPr="00F35F10">
              <w:rPr>
                <w:lang w:val="en-US"/>
              </w:rPr>
              <w:t>c</w:t>
            </w:r>
            <w:r w:rsidRPr="00F35F10">
              <w:rPr>
                <w:lang w:val="en-US"/>
              </w:rPr>
              <w:t xml:space="preserve">tor Marketing, Export, </w:t>
            </w:r>
            <w:r w:rsidR="008038B3" w:rsidRPr="00F35F10">
              <w:rPr>
                <w:lang w:val="en-US"/>
              </w:rPr>
              <w:t>Development</w:t>
            </w:r>
            <w:r w:rsidRPr="00F35F10">
              <w:rPr>
                <w:lang w:val="en-US"/>
              </w:rPr>
              <w:t>, Key-Account-Manager</w:t>
            </w:r>
          </w:p>
          <w:p w14:paraId="2E403255" w14:textId="0ECFE32E" w:rsidR="00CA77B6" w:rsidRPr="00F35F10" w:rsidRDefault="00CA77B6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BERTSCH </w:t>
            </w:r>
            <w:r w:rsidR="00A33BCA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Industrial Engineering Ltd.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– Bludenz/AT</w:t>
            </w:r>
          </w:p>
          <w:p w14:paraId="08BD31AF" w14:textId="406FBAD6" w:rsidR="006526B4" w:rsidRPr="00F35F10" w:rsidRDefault="006526B4" w:rsidP="006526B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Marketing</w:t>
            </w:r>
            <w:r w:rsidR="008038B3" w:rsidRPr="00F35F10">
              <w:rPr>
                <w:sz w:val="20"/>
                <w:szCs w:val="18"/>
                <w:lang w:val="en-US"/>
              </w:rPr>
              <w:t xml:space="preserve"> Manager </w:t>
            </w:r>
            <w:r w:rsidR="006E577D" w:rsidRPr="00F35F10">
              <w:rPr>
                <w:sz w:val="20"/>
                <w:szCs w:val="18"/>
                <w:lang w:val="en-US"/>
              </w:rPr>
              <w:t>Division</w:t>
            </w:r>
            <w:r w:rsidRPr="00F35F10">
              <w:rPr>
                <w:sz w:val="20"/>
                <w:szCs w:val="18"/>
                <w:lang w:val="en-US"/>
              </w:rPr>
              <w:t xml:space="preserve"> Industr</w:t>
            </w:r>
            <w:r w:rsidR="006E577D" w:rsidRPr="00F35F10">
              <w:rPr>
                <w:sz w:val="20"/>
                <w:szCs w:val="18"/>
                <w:lang w:val="en-US"/>
              </w:rPr>
              <w:t>y</w:t>
            </w:r>
          </w:p>
          <w:p w14:paraId="5D27C2E4" w14:textId="437C0D9E" w:rsidR="006526B4" w:rsidRPr="00F35F10" w:rsidRDefault="006526B4" w:rsidP="006526B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Export</w:t>
            </w:r>
            <w:r w:rsidR="006E577D" w:rsidRPr="00F35F10">
              <w:rPr>
                <w:sz w:val="20"/>
                <w:szCs w:val="18"/>
                <w:lang w:val="en-US"/>
              </w:rPr>
              <w:t xml:space="preserve"> Manager Division Industry</w:t>
            </w:r>
            <w:r w:rsidRPr="00F35F10">
              <w:rPr>
                <w:sz w:val="20"/>
                <w:szCs w:val="18"/>
                <w:lang w:val="en-US"/>
              </w:rPr>
              <w:t xml:space="preserve"> &amp; </w:t>
            </w:r>
            <w:r w:rsidR="006E577D" w:rsidRPr="00F35F10">
              <w:rPr>
                <w:sz w:val="20"/>
                <w:szCs w:val="18"/>
                <w:lang w:val="en-US"/>
              </w:rPr>
              <w:t>Management of all field staff</w:t>
            </w:r>
          </w:p>
          <w:p w14:paraId="596C8722" w14:textId="6CB05A45" w:rsidR="006526B4" w:rsidRPr="00F35F10" w:rsidRDefault="006E577D" w:rsidP="006526B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Global Sales Representative Cogeneration Plants</w:t>
            </w:r>
          </w:p>
          <w:p w14:paraId="3389092E" w14:textId="6D243942" w:rsidR="006526B4" w:rsidRPr="00F35F10" w:rsidRDefault="006E577D" w:rsidP="006526B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Head of Development Project</w:t>
            </w:r>
          </w:p>
          <w:p w14:paraId="01C537BA" w14:textId="7E2DF446" w:rsidR="00CA77B6" w:rsidRPr="00F35F10" w:rsidRDefault="006526B4" w:rsidP="006526B4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Key-Account-Manager</w:t>
            </w:r>
            <w:r w:rsidR="006E577D" w:rsidRPr="00F35F10">
              <w:rPr>
                <w:sz w:val="20"/>
                <w:szCs w:val="18"/>
                <w:lang w:val="en-US"/>
              </w:rPr>
              <w:t xml:space="preserve"> emerging regions</w:t>
            </w:r>
          </w:p>
        </w:tc>
      </w:tr>
      <w:tr w:rsidR="009343C1" w:rsidRPr="00F35F10" w14:paraId="345386F0" w14:textId="77777777" w:rsidTr="00C84CDA">
        <w:tc>
          <w:tcPr>
            <w:tcW w:w="2689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5E3AED" w14:textId="2BACA7E7" w:rsidR="009343C1" w:rsidRPr="00F35F10" w:rsidRDefault="006E577D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 xml:space="preserve">Nov. </w:t>
            </w:r>
            <w:r w:rsidR="006E70B6" w:rsidRPr="00F35F10">
              <w:rPr>
                <w:color w:val="1F497D"/>
                <w:lang w:val="en-US"/>
              </w:rPr>
              <w:t xml:space="preserve">1991 – </w:t>
            </w:r>
            <w:r w:rsidRPr="00F35F10">
              <w:rPr>
                <w:color w:val="1F497D"/>
                <w:lang w:val="en-US"/>
              </w:rPr>
              <w:t xml:space="preserve">Aug. </w:t>
            </w:r>
            <w:r w:rsidR="006E70B6" w:rsidRPr="00F35F10">
              <w:rPr>
                <w:color w:val="1F497D"/>
                <w:lang w:val="en-US"/>
              </w:rPr>
              <w:t>1996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0791CE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716168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615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BF6B91" w14:textId="19B20CBB" w:rsidR="009343C1" w:rsidRPr="00F35F10" w:rsidRDefault="00C36CB1">
            <w:pPr>
              <w:rPr>
                <w:lang w:val="en-US"/>
              </w:rPr>
            </w:pPr>
            <w:r w:rsidRPr="00F35F10">
              <w:rPr>
                <w:lang w:val="en-US"/>
              </w:rPr>
              <w:t>Proje</w:t>
            </w:r>
            <w:r w:rsidR="006E577D" w:rsidRPr="00F35F10">
              <w:rPr>
                <w:lang w:val="en-US"/>
              </w:rPr>
              <w:t>c</w:t>
            </w:r>
            <w:r w:rsidRPr="00F35F10">
              <w:rPr>
                <w:lang w:val="en-US"/>
              </w:rPr>
              <w:t xml:space="preserve">t- &amp; </w:t>
            </w:r>
            <w:r w:rsidR="006E70B6" w:rsidRPr="00F35F10">
              <w:rPr>
                <w:lang w:val="en-US"/>
              </w:rPr>
              <w:t>Produ</w:t>
            </w:r>
            <w:r w:rsidR="006E577D" w:rsidRPr="00F35F10">
              <w:rPr>
                <w:lang w:val="en-US"/>
              </w:rPr>
              <w:t>c</w:t>
            </w:r>
            <w:r w:rsidR="006E70B6" w:rsidRPr="00F35F10">
              <w:rPr>
                <w:lang w:val="en-US"/>
              </w:rPr>
              <w:t>t</w:t>
            </w:r>
            <w:r w:rsidR="006E577D" w:rsidRPr="00F35F10">
              <w:rPr>
                <w:lang w:val="en-US"/>
              </w:rPr>
              <w:t xml:space="preserve"> M</w:t>
            </w:r>
            <w:r w:rsidR="006E70B6" w:rsidRPr="00F35F10">
              <w:rPr>
                <w:lang w:val="en-US"/>
              </w:rPr>
              <w:t>anager</w:t>
            </w:r>
          </w:p>
          <w:p w14:paraId="04B021EA" w14:textId="137EAFE2" w:rsidR="006E70B6" w:rsidRPr="00F35F10" w:rsidRDefault="006E70B6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HILTI </w:t>
            </w:r>
            <w:r w:rsidR="00A33BCA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plc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– Schaan/FL</w:t>
            </w:r>
          </w:p>
          <w:p w14:paraId="462F6113" w14:textId="73948208" w:rsidR="00C36CB1" w:rsidRPr="00F35F10" w:rsidRDefault="006E577D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Project Manager Key-Project</w:t>
            </w:r>
            <w:r w:rsidR="00C36CB1" w:rsidRPr="00F35F10">
              <w:rPr>
                <w:sz w:val="20"/>
                <w:szCs w:val="18"/>
                <w:lang w:val="en-US"/>
              </w:rPr>
              <w:t xml:space="preserve"> „Time-to-Market“</w:t>
            </w:r>
          </w:p>
          <w:p w14:paraId="22ABFF7A" w14:textId="229164A3" w:rsidR="00C36CB1" w:rsidRPr="00F35F10" w:rsidRDefault="00C36CB1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Mark</w:t>
            </w:r>
            <w:r w:rsidR="006E577D" w:rsidRPr="00F35F10">
              <w:rPr>
                <w:sz w:val="20"/>
                <w:szCs w:val="18"/>
                <w:lang w:val="en-US"/>
              </w:rPr>
              <w:t>e</w:t>
            </w:r>
            <w:r w:rsidRPr="00F35F10">
              <w:rPr>
                <w:sz w:val="20"/>
                <w:szCs w:val="18"/>
                <w:lang w:val="en-US"/>
              </w:rPr>
              <w:t>t</w:t>
            </w:r>
            <w:r w:rsidR="006E577D" w:rsidRPr="00F35F10">
              <w:rPr>
                <w:sz w:val="20"/>
                <w:szCs w:val="18"/>
                <w:lang w:val="en-US"/>
              </w:rPr>
              <w:t xml:space="preserve"> A</w:t>
            </w:r>
            <w:r w:rsidRPr="00F35F10">
              <w:rPr>
                <w:sz w:val="20"/>
                <w:szCs w:val="18"/>
                <w:lang w:val="en-US"/>
              </w:rPr>
              <w:t>nalys</w:t>
            </w:r>
            <w:r w:rsidR="006E577D" w:rsidRPr="00F35F10">
              <w:rPr>
                <w:sz w:val="20"/>
                <w:szCs w:val="18"/>
                <w:lang w:val="en-US"/>
              </w:rPr>
              <w:t xml:space="preserve">is Firestop </w:t>
            </w:r>
            <w:r w:rsidR="00915978" w:rsidRPr="00F35F10">
              <w:rPr>
                <w:sz w:val="20"/>
                <w:szCs w:val="18"/>
                <w:lang w:val="en-US"/>
              </w:rPr>
              <w:t>– worldwide</w:t>
            </w:r>
          </w:p>
          <w:p w14:paraId="3B74C28A" w14:textId="4DDD5B4F" w:rsidR="00C36CB1" w:rsidRPr="00F35F10" w:rsidRDefault="00C36CB1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Budgeti</w:t>
            </w:r>
            <w:r w:rsidR="006E577D" w:rsidRPr="00F35F10">
              <w:rPr>
                <w:sz w:val="20"/>
                <w:szCs w:val="18"/>
                <w:lang w:val="en-US"/>
              </w:rPr>
              <w:t>ng</w:t>
            </w:r>
            <w:r w:rsidRPr="00F35F10">
              <w:rPr>
                <w:sz w:val="20"/>
                <w:szCs w:val="18"/>
                <w:lang w:val="en-US"/>
              </w:rPr>
              <w:t xml:space="preserve"> </w:t>
            </w:r>
            <w:r w:rsidR="006E577D" w:rsidRPr="00F35F10">
              <w:rPr>
                <w:sz w:val="20"/>
                <w:szCs w:val="18"/>
                <w:lang w:val="en-US"/>
              </w:rPr>
              <w:t>annual and multi-annual planning</w:t>
            </w:r>
          </w:p>
          <w:p w14:paraId="0B220118" w14:textId="49D483AC" w:rsidR="00C36CB1" w:rsidRPr="00F35F10" w:rsidRDefault="00915978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Approval Procedure – worldwide</w:t>
            </w:r>
          </w:p>
          <w:p w14:paraId="4EB296E4" w14:textId="78C1E84D" w:rsidR="006E70B6" w:rsidRPr="00F35F10" w:rsidRDefault="00915978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>Software design and implementation</w:t>
            </w:r>
          </w:p>
        </w:tc>
      </w:tr>
      <w:tr w:rsidR="009343C1" w:rsidRPr="00F35F10" w14:paraId="33B0DE12" w14:textId="77777777" w:rsidTr="00C84CDA">
        <w:tc>
          <w:tcPr>
            <w:tcW w:w="26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A346D9" w14:textId="491D8F97" w:rsidR="009343C1" w:rsidRPr="00F35F10" w:rsidRDefault="00915978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 xml:space="preserve">Jan. </w:t>
            </w:r>
            <w:r w:rsidR="006E70B6" w:rsidRPr="00F35F10">
              <w:rPr>
                <w:color w:val="1F497D"/>
                <w:lang w:val="en-US"/>
              </w:rPr>
              <w:t xml:space="preserve">1989 – </w:t>
            </w:r>
            <w:r w:rsidRPr="00F35F10">
              <w:rPr>
                <w:color w:val="1F497D"/>
                <w:lang w:val="en-US"/>
              </w:rPr>
              <w:t xml:space="preserve">Oct. </w:t>
            </w:r>
            <w:r w:rsidR="006E70B6" w:rsidRPr="00F35F10">
              <w:rPr>
                <w:color w:val="1F497D"/>
                <w:lang w:val="en-US"/>
              </w:rPr>
              <w:t>1991</w:t>
            </w:r>
          </w:p>
        </w:tc>
        <w:tc>
          <w:tcPr>
            <w:tcW w:w="236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E1EDA4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667B54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61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99508A" w14:textId="07FC88B4" w:rsidR="009343C1" w:rsidRPr="00F35F10" w:rsidRDefault="00915978">
            <w:pPr>
              <w:rPr>
                <w:lang w:val="en-US"/>
              </w:rPr>
            </w:pPr>
            <w:r w:rsidRPr="00F35F10">
              <w:rPr>
                <w:lang w:val="en-US"/>
              </w:rPr>
              <w:t xml:space="preserve">Development Physicist </w:t>
            </w:r>
            <w:r w:rsidR="006E70B6" w:rsidRPr="00F35F10">
              <w:rPr>
                <w:lang w:val="en-US"/>
              </w:rPr>
              <w:t xml:space="preserve">&amp; </w:t>
            </w:r>
            <w:r w:rsidRPr="00F35F10">
              <w:rPr>
                <w:lang w:val="en-US"/>
              </w:rPr>
              <w:t>Sales Engineer</w:t>
            </w:r>
          </w:p>
          <w:p w14:paraId="65E3764A" w14:textId="493EC0F0" w:rsidR="006E70B6" w:rsidRPr="00F35F10" w:rsidRDefault="006E70B6" w:rsidP="00D009FA">
            <w:pPr>
              <w:spacing w:before="60"/>
              <w:jc w:val="right"/>
              <w:rPr>
                <w:b/>
                <w:bCs/>
                <w:i/>
                <w:iCs/>
                <w:color w:val="1F497D"/>
                <w:sz w:val="22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BALZERS </w:t>
            </w:r>
            <w:r w:rsidR="00A33BCA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plc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– Balzers/FL</w:t>
            </w:r>
          </w:p>
          <w:p w14:paraId="50D55762" w14:textId="76DDBED1" w:rsidR="00C36CB1" w:rsidRPr="00F35F10" w:rsidRDefault="00915978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Development Physicist </w:t>
            </w:r>
            <w:r w:rsidR="005327B9" w:rsidRPr="00F35F10">
              <w:rPr>
                <w:sz w:val="20"/>
                <w:szCs w:val="18"/>
                <w:lang w:val="en-US"/>
              </w:rPr>
              <w:t xml:space="preserve">– </w:t>
            </w:r>
            <w:r w:rsidRPr="00F35F10">
              <w:rPr>
                <w:sz w:val="20"/>
                <w:szCs w:val="18"/>
                <w:lang w:val="en-US"/>
              </w:rPr>
              <w:t>Thin-Film Optics</w:t>
            </w:r>
            <w:r w:rsidR="005327B9" w:rsidRPr="00F35F10">
              <w:rPr>
                <w:sz w:val="20"/>
                <w:szCs w:val="18"/>
                <w:lang w:val="en-US"/>
              </w:rPr>
              <w:t xml:space="preserve"> &amp; Analyti</w:t>
            </w:r>
            <w:r w:rsidRPr="00F35F10">
              <w:rPr>
                <w:sz w:val="20"/>
                <w:szCs w:val="18"/>
                <w:lang w:val="en-US"/>
              </w:rPr>
              <w:t>c</w:t>
            </w:r>
          </w:p>
          <w:p w14:paraId="62961BAE" w14:textId="60459127" w:rsidR="005327B9" w:rsidRPr="00F35F10" w:rsidRDefault="00915978" w:rsidP="00C36CB1">
            <w:pPr>
              <w:numPr>
                <w:ilvl w:val="0"/>
                <w:numId w:val="1"/>
              </w:numPr>
              <w:tabs>
                <w:tab w:val="clear" w:pos="2205"/>
                <w:tab w:val="left" w:pos="284"/>
                <w:tab w:val="left" w:pos="3119"/>
              </w:tabs>
              <w:spacing w:before="40"/>
              <w:ind w:left="284" w:hanging="284"/>
              <w:rPr>
                <w:sz w:val="20"/>
                <w:szCs w:val="18"/>
                <w:lang w:val="en-US"/>
              </w:rPr>
            </w:pPr>
            <w:r w:rsidRPr="00F35F10">
              <w:rPr>
                <w:sz w:val="20"/>
                <w:szCs w:val="18"/>
                <w:lang w:val="en-US"/>
              </w:rPr>
              <w:t xml:space="preserve">Sales Engineer responsible for Acquisition, </w:t>
            </w:r>
            <w:r w:rsidR="00F35F10" w:rsidRPr="00F35F10">
              <w:rPr>
                <w:sz w:val="20"/>
                <w:szCs w:val="18"/>
                <w:lang w:val="en-US"/>
              </w:rPr>
              <w:t>Sales,</w:t>
            </w:r>
            <w:r w:rsidRPr="00F35F10">
              <w:rPr>
                <w:sz w:val="20"/>
                <w:szCs w:val="18"/>
                <w:lang w:val="en-US"/>
              </w:rPr>
              <w:t xml:space="preserve"> and After-Sales for hard-material coating plants – </w:t>
            </w:r>
            <w:r w:rsidR="00C36CB1" w:rsidRPr="00F35F10">
              <w:rPr>
                <w:sz w:val="20"/>
                <w:szCs w:val="18"/>
                <w:lang w:val="en-US"/>
              </w:rPr>
              <w:t>USA &amp; Japan</w:t>
            </w:r>
          </w:p>
        </w:tc>
      </w:tr>
    </w:tbl>
    <w:p w14:paraId="00790DEC" w14:textId="77777777" w:rsidR="00C84CDA" w:rsidRPr="00F35F10" w:rsidRDefault="00C84CDA">
      <w:pPr>
        <w:rPr>
          <w:lang w:val="en-US"/>
        </w:rPr>
      </w:pPr>
      <w:r w:rsidRPr="00F35F10">
        <w:rPr>
          <w:lang w:val="en-US"/>
        </w:rPr>
        <w:br w:type="page"/>
      </w:r>
    </w:p>
    <w:tbl>
      <w:tblPr>
        <w:tblStyle w:val="Tabellenraster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3"/>
        <w:gridCol w:w="231"/>
        <w:gridCol w:w="231"/>
        <w:gridCol w:w="6441"/>
      </w:tblGrid>
      <w:tr w:rsidR="009343C1" w:rsidRPr="00F35F10" w14:paraId="790BAFA9" w14:textId="77777777" w:rsidTr="00770E9A">
        <w:tc>
          <w:tcPr>
            <w:tcW w:w="2873" w:type="dxa"/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0D2316C4" w14:textId="57D76CAD" w:rsidR="009343C1" w:rsidRPr="00F35F10" w:rsidRDefault="00770E9A">
            <w:pPr>
              <w:rPr>
                <w:b/>
                <w:bCs/>
                <w:color w:val="1F497D"/>
                <w:sz w:val="26"/>
                <w:szCs w:val="26"/>
                <w:lang w:val="en-US"/>
              </w:rPr>
            </w:pPr>
            <w:r w:rsidRPr="00F35F10">
              <w:rPr>
                <w:b/>
                <w:bCs/>
                <w:color w:val="1F497D"/>
                <w:sz w:val="28"/>
                <w:szCs w:val="28"/>
                <w:lang w:val="en-US"/>
              </w:rPr>
              <w:lastRenderedPageBreak/>
              <w:t>Education/Qualification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162D22AA" w14:textId="77777777" w:rsidR="009343C1" w:rsidRPr="00F35F10" w:rsidRDefault="009343C1">
            <w:pPr>
              <w:rPr>
                <w:b/>
                <w:bCs/>
                <w:color w:val="1F497D"/>
                <w:sz w:val="28"/>
                <w:szCs w:val="24"/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5C9795D8" w14:textId="77777777" w:rsidR="009343C1" w:rsidRPr="00F35F10" w:rsidRDefault="009343C1">
            <w:pPr>
              <w:rPr>
                <w:b/>
                <w:bCs/>
                <w:color w:val="1F497D"/>
                <w:sz w:val="28"/>
                <w:szCs w:val="24"/>
                <w:lang w:val="en-US"/>
              </w:rPr>
            </w:pPr>
          </w:p>
        </w:tc>
        <w:tc>
          <w:tcPr>
            <w:tcW w:w="6441" w:type="dxa"/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3E5C6140" w14:textId="77777777" w:rsidR="009343C1" w:rsidRPr="00F35F10" w:rsidRDefault="009343C1">
            <w:pPr>
              <w:rPr>
                <w:b/>
                <w:bCs/>
                <w:color w:val="1F497D"/>
                <w:sz w:val="28"/>
                <w:szCs w:val="24"/>
                <w:lang w:val="en-US"/>
              </w:rPr>
            </w:pPr>
          </w:p>
        </w:tc>
      </w:tr>
      <w:tr w:rsidR="009343C1" w:rsidRPr="00F35F10" w14:paraId="1F8470D1" w14:textId="77777777" w:rsidTr="00770E9A">
        <w:tc>
          <w:tcPr>
            <w:tcW w:w="287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6D18A" w14:textId="4D094666" w:rsidR="009343C1" w:rsidRPr="00F35F10" w:rsidRDefault="00C9182E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2024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B1531A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CE0096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24CBEB" w14:textId="406A03EA" w:rsidR="00C36CB1" w:rsidRPr="00F35F10" w:rsidRDefault="00F5324F" w:rsidP="00C36CB1">
            <w:pPr>
              <w:rPr>
                <w:lang w:val="en-US"/>
              </w:rPr>
            </w:pPr>
            <w:r w:rsidRPr="00F35F10">
              <w:rPr>
                <w:b/>
                <w:bCs/>
                <w:lang w:val="en-US"/>
              </w:rPr>
              <w:t>CSE</w:t>
            </w:r>
            <w:r w:rsidRPr="00F35F10">
              <w:rPr>
                <w:lang w:val="en-US"/>
              </w:rPr>
              <w:t xml:space="preserve"> Certified Supervisory Expert</w:t>
            </w:r>
          </w:p>
          <w:p w14:paraId="32F942CD" w14:textId="4780BC41" w:rsidR="00C36CB1" w:rsidRPr="00F35F10" w:rsidRDefault="00C36CB1" w:rsidP="00D009FA">
            <w:pPr>
              <w:spacing w:before="60"/>
              <w:jc w:val="right"/>
              <w:rPr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INCITE – </w:t>
            </w:r>
            <w:r w:rsidR="00770E9A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Vienna</w:t>
            </w:r>
            <w:r w:rsidR="00F5324F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- 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Innsbruck/AT</w:t>
            </w:r>
          </w:p>
        </w:tc>
      </w:tr>
      <w:tr w:rsidR="009343C1" w:rsidRPr="00F35F10" w14:paraId="707C3543" w14:textId="77777777" w:rsidTr="00770E9A">
        <w:tc>
          <w:tcPr>
            <w:tcW w:w="287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E2B067" w14:textId="5D2DF2A7" w:rsidR="009343C1" w:rsidRPr="00F35F10" w:rsidRDefault="00C9182E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2003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964360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A37931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2077E1" w14:textId="64A81163" w:rsidR="009343C1" w:rsidRPr="00F35F10" w:rsidRDefault="00C9182E">
            <w:pPr>
              <w:rPr>
                <w:lang w:val="en-US"/>
              </w:rPr>
            </w:pPr>
            <w:r w:rsidRPr="00F35F10">
              <w:rPr>
                <w:lang w:val="en-US"/>
              </w:rPr>
              <w:t xml:space="preserve">Controller </w:t>
            </w:r>
            <w:r w:rsidR="00E3748E" w:rsidRPr="00F35F10">
              <w:rPr>
                <w:lang w:val="en-US"/>
              </w:rPr>
              <w:t>Course</w:t>
            </w:r>
          </w:p>
          <w:p w14:paraId="216D12F0" w14:textId="305ECC53" w:rsidR="00C9182E" w:rsidRPr="00F35F10" w:rsidRDefault="00C9182E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CZSG – St. Gallen/CH</w:t>
            </w:r>
          </w:p>
        </w:tc>
      </w:tr>
      <w:tr w:rsidR="009343C1" w:rsidRPr="00F35F10" w14:paraId="1A1B233A" w14:textId="77777777" w:rsidTr="00770E9A">
        <w:tc>
          <w:tcPr>
            <w:tcW w:w="287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5C460B" w14:textId="1B62291E" w:rsidR="009343C1" w:rsidRPr="00F35F10" w:rsidRDefault="00864509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2000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F7FCD2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AAE29F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AC0995" w14:textId="77777777" w:rsidR="009343C1" w:rsidRPr="00F35F10" w:rsidRDefault="00864509">
            <w:pPr>
              <w:rPr>
                <w:lang w:val="en-US"/>
              </w:rPr>
            </w:pPr>
            <w:r w:rsidRPr="00F35F10">
              <w:rPr>
                <w:lang w:val="en-US"/>
              </w:rPr>
              <w:t>Finance for Executives</w:t>
            </w:r>
          </w:p>
          <w:p w14:paraId="16C4E1E7" w14:textId="74670CB1" w:rsidR="00864509" w:rsidRPr="00F35F10" w:rsidRDefault="00864509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University of Chicago – Illinois/USA</w:t>
            </w:r>
          </w:p>
        </w:tc>
      </w:tr>
      <w:tr w:rsidR="009343C1" w:rsidRPr="00F35F10" w14:paraId="43EDCA0C" w14:textId="77777777" w:rsidTr="00770E9A">
        <w:tc>
          <w:tcPr>
            <w:tcW w:w="287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AD1C7F" w14:textId="06851B97" w:rsidR="009343C1" w:rsidRPr="00F35F10" w:rsidRDefault="00864509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199</w:t>
            </w:r>
            <w:r w:rsidR="00E6674A" w:rsidRPr="00F35F10">
              <w:rPr>
                <w:color w:val="1F497D"/>
                <w:lang w:val="en-US"/>
              </w:rPr>
              <w:t>5</w:t>
            </w:r>
            <w:r w:rsidRPr="00F35F10">
              <w:rPr>
                <w:lang w:val="en-US"/>
              </w:rPr>
              <w:t xml:space="preserve"> 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2B2B0C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1F4F64" w14:textId="77777777" w:rsidR="009343C1" w:rsidRPr="00F35F10" w:rsidRDefault="009343C1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F6025B" w14:textId="3B9005DE" w:rsidR="009343C1" w:rsidRPr="00F35F10" w:rsidRDefault="00011BD5">
            <w:pPr>
              <w:rPr>
                <w:lang w:val="en-US"/>
              </w:rPr>
            </w:pPr>
            <w:r w:rsidRPr="00F35F10">
              <w:rPr>
                <w:lang w:val="en-US"/>
              </w:rPr>
              <w:t>FMEA-Course</w:t>
            </w:r>
          </w:p>
          <w:p w14:paraId="5E35759C" w14:textId="319D1CE9" w:rsidR="00864509" w:rsidRPr="00F35F10" w:rsidRDefault="00E6674A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Quality Consulting - M</w:t>
            </w:r>
            <w:r w:rsidR="00011BD5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unich</w:t>
            </w:r>
            <w:r w:rsidR="00864509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/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DE</w:t>
            </w:r>
          </w:p>
        </w:tc>
      </w:tr>
      <w:tr w:rsidR="00E6674A" w:rsidRPr="00F35F10" w14:paraId="4390ACA4" w14:textId="77777777" w:rsidTr="00770E9A">
        <w:tc>
          <w:tcPr>
            <w:tcW w:w="287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EE500" w14:textId="4F03DCAE" w:rsidR="00E6674A" w:rsidRPr="00F35F10" w:rsidRDefault="00E6674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1995</w:t>
            </w:r>
            <w:r w:rsidRPr="00F35F10">
              <w:rPr>
                <w:lang w:val="en-US"/>
              </w:rPr>
              <w:t xml:space="preserve"> 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E42225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FEA3B5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35D30E" w14:textId="508A863F" w:rsidR="00E6674A" w:rsidRPr="00F35F10" w:rsidRDefault="00E6674A" w:rsidP="00E6674A">
            <w:pPr>
              <w:rPr>
                <w:lang w:val="en-US"/>
              </w:rPr>
            </w:pPr>
            <w:r w:rsidRPr="00F35F10">
              <w:rPr>
                <w:lang w:val="en-US"/>
              </w:rPr>
              <w:t>Qualit</w:t>
            </w:r>
            <w:r w:rsidR="00E3748E" w:rsidRPr="00F35F10">
              <w:rPr>
                <w:lang w:val="en-US"/>
              </w:rPr>
              <w:t>y-Ma</w:t>
            </w:r>
            <w:r w:rsidRPr="00F35F10">
              <w:rPr>
                <w:lang w:val="en-US"/>
              </w:rPr>
              <w:t>nagement – QFD</w:t>
            </w:r>
          </w:p>
          <w:p w14:paraId="10DB2E6C" w14:textId="6EB31154" w:rsidR="00E6674A" w:rsidRPr="00F35F10" w:rsidRDefault="00E3748E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German Society for Quality</w:t>
            </w:r>
            <w:r w:rsidR="00E6674A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- Giswil/CH</w:t>
            </w:r>
          </w:p>
        </w:tc>
      </w:tr>
      <w:tr w:rsidR="00E6674A" w:rsidRPr="00F35F10" w14:paraId="08FA9FE0" w14:textId="77777777" w:rsidTr="00770E9A">
        <w:tc>
          <w:tcPr>
            <w:tcW w:w="287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7521" w14:textId="46E715F2" w:rsidR="00E6674A" w:rsidRPr="00F35F10" w:rsidRDefault="00E6674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1991 – 1993</w:t>
            </w:r>
            <w:r w:rsidRPr="00F35F10">
              <w:rPr>
                <w:lang w:val="en-US"/>
              </w:rPr>
              <w:t xml:space="preserve"> 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2D6602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AF073B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41C5F3" w14:textId="6BD47291" w:rsidR="00E6674A" w:rsidRPr="00F35F10" w:rsidRDefault="00E6674A" w:rsidP="00E6674A">
            <w:pPr>
              <w:rPr>
                <w:lang w:val="en-US"/>
              </w:rPr>
            </w:pPr>
            <w:r w:rsidRPr="00F35F10">
              <w:rPr>
                <w:b/>
                <w:bCs/>
                <w:lang w:val="en-US"/>
              </w:rPr>
              <w:t>Dipl.-Oec. (MBA)</w:t>
            </w:r>
            <w:r w:rsidRPr="00F35F10">
              <w:rPr>
                <w:lang w:val="en-US"/>
              </w:rPr>
              <w:t xml:space="preserve"> </w:t>
            </w:r>
            <w:r w:rsidR="00E3748E" w:rsidRPr="00F35F10">
              <w:rPr>
                <w:lang w:val="en-US"/>
              </w:rPr>
              <w:t>Applied Business Administration</w:t>
            </w:r>
          </w:p>
          <w:p w14:paraId="40B55E97" w14:textId="12EC14EE" w:rsidR="00E6674A" w:rsidRPr="00F35F10" w:rsidRDefault="00E6674A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Universit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ies 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Innsbruck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/AT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&amp; St. Gallen/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CH</w:t>
            </w:r>
          </w:p>
        </w:tc>
      </w:tr>
      <w:tr w:rsidR="00E6674A" w:rsidRPr="00F35F10" w14:paraId="649CB25C" w14:textId="77777777" w:rsidTr="00770E9A">
        <w:tc>
          <w:tcPr>
            <w:tcW w:w="287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FC91D4" w14:textId="7D7C910A" w:rsidR="00E6674A" w:rsidRPr="00F35F10" w:rsidRDefault="00E6674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1986 – 1988</w:t>
            </w:r>
            <w:r w:rsidRPr="00F35F10">
              <w:rPr>
                <w:lang w:val="en-US"/>
              </w:rPr>
              <w:t xml:space="preserve"> 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7317EE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69DBDB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30B7F5" w14:textId="68238117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b/>
                <w:bCs/>
                <w:lang w:val="en-US"/>
              </w:rPr>
              <w:t>PhD (Dr</w:t>
            </w:r>
            <w:r w:rsidR="00E6674A" w:rsidRPr="00F35F10">
              <w:rPr>
                <w:b/>
                <w:bCs/>
                <w:lang w:val="en-US"/>
              </w:rPr>
              <w:t>. mont.</w:t>
            </w:r>
            <w:r w:rsidRPr="00F35F10">
              <w:rPr>
                <w:b/>
                <w:bCs/>
                <w:lang w:val="en-US"/>
              </w:rPr>
              <w:t>)</w:t>
            </w:r>
            <w:r w:rsidRPr="00F35F10">
              <w:rPr>
                <w:lang w:val="en-US"/>
              </w:rPr>
              <w:t xml:space="preserve"> – Physics &amp; Material Sciences</w:t>
            </w:r>
          </w:p>
          <w:p w14:paraId="6B242497" w14:textId="2785C3F2" w:rsidR="00E6674A" w:rsidRPr="00F35F10" w:rsidRDefault="00E6674A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Montan</w:t>
            </w:r>
            <w:r w:rsidR="00011BD5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U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niversit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y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Leoben/AT</w:t>
            </w:r>
          </w:p>
        </w:tc>
      </w:tr>
      <w:tr w:rsidR="00E6674A" w:rsidRPr="00F35F10" w14:paraId="54C919E3" w14:textId="77777777" w:rsidTr="00770E9A">
        <w:tc>
          <w:tcPr>
            <w:tcW w:w="287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806A1" w14:textId="0C462D5F" w:rsidR="00E6674A" w:rsidRPr="00F35F10" w:rsidRDefault="00E6674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1986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832421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0DF76E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8A7A08" w14:textId="1E8E5E74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lang w:val="en-US"/>
              </w:rPr>
              <w:t>Radiation Protection Commissioner</w:t>
            </w:r>
          </w:p>
          <w:p w14:paraId="7CDA10F2" w14:textId="2F883BAA" w:rsidR="00E6674A" w:rsidRPr="00F35F10" w:rsidRDefault="00E3748E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Research Center </w:t>
            </w:r>
            <w:r w:rsidR="00E6674A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Seibersdorf/AT</w:t>
            </w:r>
          </w:p>
        </w:tc>
      </w:tr>
      <w:tr w:rsidR="00E6674A" w:rsidRPr="00F35F10" w14:paraId="632577EE" w14:textId="77777777" w:rsidTr="00770E9A">
        <w:tc>
          <w:tcPr>
            <w:tcW w:w="287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6FBC94" w14:textId="596ECAA7" w:rsidR="00E6674A" w:rsidRPr="00F35F10" w:rsidRDefault="00E6674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1980 – 1986</w:t>
            </w:r>
            <w:r w:rsidRPr="00F35F10">
              <w:rPr>
                <w:lang w:val="en-US"/>
              </w:rPr>
              <w:t xml:space="preserve"> 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A22B12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5B18F2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75C2E" w14:textId="10BD16BC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b/>
                <w:bCs/>
                <w:lang w:val="en-US"/>
              </w:rPr>
              <w:t>MSc. (</w:t>
            </w:r>
            <w:r w:rsidR="00E6674A" w:rsidRPr="00F35F10">
              <w:rPr>
                <w:b/>
                <w:bCs/>
                <w:lang w:val="en-US"/>
              </w:rPr>
              <w:t>Dipl.-Ing.</w:t>
            </w:r>
            <w:r w:rsidRPr="00F35F10">
              <w:rPr>
                <w:b/>
                <w:bCs/>
                <w:lang w:val="en-US"/>
              </w:rPr>
              <w:t>)</w:t>
            </w:r>
            <w:r w:rsidR="00E6674A" w:rsidRPr="00F35F10">
              <w:rPr>
                <w:lang w:val="en-US"/>
              </w:rPr>
              <w:t xml:space="preserve"> – </w:t>
            </w:r>
            <w:r w:rsidRPr="00F35F10">
              <w:rPr>
                <w:lang w:val="en-US"/>
              </w:rPr>
              <w:t>Physics</w:t>
            </w:r>
          </w:p>
          <w:p w14:paraId="5DD8D9B9" w14:textId="0918FAB1" w:rsidR="00E6674A" w:rsidRPr="00F35F10" w:rsidRDefault="00E6674A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Techni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cal 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Universit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y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 Graz/AT</w:t>
            </w:r>
          </w:p>
        </w:tc>
      </w:tr>
      <w:tr w:rsidR="00E6674A" w:rsidRPr="00F35F10" w14:paraId="2CB29753" w14:textId="77777777" w:rsidTr="00770E9A">
        <w:tc>
          <w:tcPr>
            <w:tcW w:w="287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3D8047" w14:textId="40664CE9" w:rsidR="00E6674A" w:rsidRPr="00F35F10" w:rsidRDefault="00113D7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1984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6F1229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189E17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3A75CE" w14:textId="6958E537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lang w:val="en-US"/>
              </w:rPr>
              <w:t xml:space="preserve">Trainer Examination </w:t>
            </w:r>
            <w:r w:rsidR="00113D7A" w:rsidRPr="00F35F10">
              <w:rPr>
                <w:lang w:val="en-US"/>
              </w:rPr>
              <w:t xml:space="preserve">– </w:t>
            </w:r>
            <w:r w:rsidRPr="00F35F10">
              <w:rPr>
                <w:lang w:val="en-US"/>
              </w:rPr>
              <w:t>Apprentice Trainer</w:t>
            </w:r>
            <w:r w:rsidR="00113D7A" w:rsidRPr="00F35F10">
              <w:rPr>
                <w:lang w:val="en-US"/>
              </w:rPr>
              <w:t xml:space="preserve"> </w:t>
            </w:r>
          </w:p>
          <w:p w14:paraId="2575A11D" w14:textId="617B9D5C" w:rsidR="00113D7A" w:rsidRPr="00F35F10" w:rsidRDefault="00113D7A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St</w:t>
            </w:r>
            <w:r w:rsidR="00E3748E"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 xml:space="preserve">yrian Province Government </w:t>
            </w: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– Graz/AT</w:t>
            </w:r>
          </w:p>
        </w:tc>
      </w:tr>
      <w:tr w:rsidR="00E6674A" w:rsidRPr="00F35F10" w14:paraId="140671D1" w14:textId="77777777" w:rsidTr="00770E9A">
        <w:tc>
          <w:tcPr>
            <w:tcW w:w="287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98EBEA" w14:textId="0C6935D0" w:rsidR="00E6674A" w:rsidRPr="00F35F10" w:rsidRDefault="00113D7A" w:rsidP="00646C87">
            <w:pPr>
              <w:ind w:left="366"/>
              <w:rPr>
                <w:lang w:val="en-US"/>
              </w:rPr>
            </w:pPr>
            <w:r w:rsidRPr="00F35F10">
              <w:rPr>
                <w:color w:val="1F497D"/>
                <w:lang w:val="en-US"/>
              </w:rPr>
              <w:t>1979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9F3709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0F5BF8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D41439" w14:textId="7F075B24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b/>
                <w:bCs/>
                <w:lang w:val="en-US"/>
              </w:rPr>
              <w:t>BSc. (</w:t>
            </w:r>
            <w:r w:rsidR="00113D7A" w:rsidRPr="00F35F10">
              <w:rPr>
                <w:b/>
                <w:bCs/>
                <w:lang w:val="en-US"/>
              </w:rPr>
              <w:t>Ing.</w:t>
            </w:r>
            <w:r w:rsidRPr="00F35F10">
              <w:rPr>
                <w:b/>
                <w:bCs/>
                <w:lang w:val="en-US"/>
              </w:rPr>
              <w:t>)</w:t>
            </w:r>
            <w:r w:rsidR="00113D7A" w:rsidRPr="00F35F10">
              <w:rPr>
                <w:lang w:val="en-US"/>
              </w:rPr>
              <w:t xml:space="preserve"> – </w:t>
            </w:r>
            <w:r w:rsidRPr="00F35F10">
              <w:rPr>
                <w:lang w:val="en-US"/>
              </w:rPr>
              <w:t>Mechanical Engineering</w:t>
            </w:r>
          </w:p>
          <w:p w14:paraId="5A47EAC5" w14:textId="3670DDF2" w:rsidR="00113D7A" w:rsidRPr="00F35F10" w:rsidRDefault="00113D7A" w:rsidP="00D009FA">
            <w:pPr>
              <w:spacing w:before="60"/>
              <w:jc w:val="right"/>
              <w:rPr>
                <w:color w:val="1F497D"/>
                <w:lang w:val="en-US"/>
              </w:rPr>
            </w:pPr>
            <w:r w:rsidRPr="00F35F10">
              <w:rPr>
                <w:b/>
                <w:bCs/>
                <w:i/>
                <w:iCs/>
                <w:color w:val="1F497D"/>
                <w:sz w:val="22"/>
                <w:lang w:val="en-US"/>
              </w:rPr>
              <w:t>HTBL Kapfenberg/AT</w:t>
            </w:r>
          </w:p>
        </w:tc>
      </w:tr>
      <w:tr w:rsidR="00E6674A" w:rsidRPr="00F35F10" w14:paraId="28F0F0B4" w14:textId="77777777" w:rsidTr="00770E9A">
        <w:tc>
          <w:tcPr>
            <w:tcW w:w="2873" w:type="dxa"/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72D4E8FC" w14:textId="3DB86134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b/>
                <w:bCs/>
                <w:color w:val="1F497D"/>
                <w:sz w:val="28"/>
                <w:szCs w:val="24"/>
                <w:lang w:val="en-US"/>
              </w:rPr>
              <w:t>Languages</w:t>
            </w: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6CFAEE60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7197C931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FFFC8"/>
            <w:tcMar>
              <w:top w:w="284" w:type="dxa"/>
              <w:left w:w="57" w:type="dxa"/>
              <w:bottom w:w="284" w:type="dxa"/>
              <w:right w:w="57" w:type="dxa"/>
            </w:tcMar>
          </w:tcPr>
          <w:p w14:paraId="670E416D" w14:textId="77777777" w:rsidR="00E6674A" w:rsidRPr="00F35F10" w:rsidRDefault="00E6674A" w:rsidP="00E6674A">
            <w:pPr>
              <w:rPr>
                <w:lang w:val="en-US"/>
              </w:rPr>
            </w:pPr>
          </w:p>
        </w:tc>
      </w:tr>
      <w:tr w:rsidR="00E6674A" w:rsidRPr="00F35F10" w14:paraId="7D733D75" w14:textId="77777777" w:rsidTr="00770E9A">
        <w:tc>
          <w:tcPr>
            <w:tcW w:w="287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E1F768" w14:textId="73A6BB9C" w:rsidR="00E6674A" w:rsidRPr="00F35F10" w:rsidRDefault="00E6674A" w:rsidP="00646C87">
            <w:pPr>
              <w:ind w:left="366"/>
              <w:rPr>
                <w:lang w:val="en-US"/>
              </w:rPr>
            </w:pPr>
          </w:p>
        </w:tc>
        <w:tc>
          <w:tcPr>
            <w:tcW w:w="231" w:type="dxa"/>
            <w:tcBorders>
              <w:right w:val="single" w:sz="12" w:space="0" w:color="1F497D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DD49F0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6A7161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C4D04" w14:textId="5288B6B2" w:rsidR="00E6674A" w:rsidRPr="00F35F10" w:rsidRDefault="00E3748E" w:rsidP="00E6674A">
            <w:pPr>
              <w:rPr>
                <w:lang w:val="en-US"/>
              </w:rPr>
            </w:pPr>
            <w:r w:rsidRPr="00F35F10">
              <w:rPr>
                <w:lang w:val="en-US"/>
              </w:rPr>
              <w:t>GERMAN</w:t>
            </w:r>
            <w:r w:rsidR="00646C87" w:rsidRPr="00F35F10">
              <w:rPr>
                <w:lang w:val="en-US"/>
              </w:rPr>
              <w:t xml:space="preserve">: </w:t>
            </w:r>
            <w:r w:rsidRPr="00F35F10">
              <w:rPr>
                <w:lang w:val="en-US"/>
              </w:rPr>
              <w:t>Native Language</w:t>
            </w:r>
          </w:p>
        </w:tc>
      </w:tr>
      <w:tr w:rsidR="00E6674A" w:rsidRPr="00F35F10" w14:paraId="5049D591" w14:textId="77777777" w:rsidTr="00770E9A">
        <w:tc>
          <w:tcPr>
            <w:tcW w:w="287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B421E" w14:textId="5E784BFA" w:rsidR="00E6674A" w:rsidRPr="00F35F10" w:rsidRDefault="00E6674A" w:rsidP="00646C87">
            <w:pPr>
              <w:ind w:left="366"/>
              <w:rPr>
                <w:lang w:val="en-US"/>
              </w:rPr>
            </w:pPr>
          </w:p>
        </w:tc>
        <w:tc>
          <w:tcPr>
            <w:tcW w:w="231" w:type="dxa"/>
            <w:tcBorders>
              <w:righ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04428E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231" w:type="dxa"/>
            <w:tcBorders>
              <w:left w:val="single" w:sz="12" w:space="0" w:color="1F497D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7A0A43" w14:textId="77777777" w:rsidR="00E6674A" w:rsidRPr="00F35F10" w:rsidRDefault="00E6674A" w:rsidP="00E6674A">
            <w:pPr>
              <w:rPr>
                <w:lang w:val="en-US"/>
              </w:rPr>
            </w:pPr>
          </w:p>
        </w:tc>
        <w:tc>
          <w:tcPr>
            <w:tcW w:w="644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E8B3E2" w14:textId="173D2FDC" w:rsidR="00E6674A" w:rsidRPr="00F35F10" w:rsidRDefault="00646C87" w:rsidP="00E6674A">
            <w:pPr>
              <w:rPr>
                <w:lang w:val="en-US"/>
              </w:rPr>
            </w:pPr>
            <w:r w:rsidRPr="00F35F10">
              <w:rPr>
                <w:lang w:val="en-US"/>
              </w:rPr>
              <w:t>ENGL</w:t>
            </w:r>
            <w:r w:rsidR="00E3748E" w:rsidRPr="00F35F10">
              <w:rPr>
                <w:lang w:val="en-US"/>
              </w:rPr>
              <w:t>ISCH</w:t>
            </w:r>
            <w:r w:rsidRPr="00F35F10">
              <w:rPr>
                <w:lang w:val="en-US"/>
              </w:rPr>
              <w:t xml:space="preserve">: </w:t>
            </w:r>
            <w:r w:rsidR="00350B29" w:rsidRPr="00F35F10">
              <w:rPr>
                <w:lang w:val="en-US"/>
              </w:rPr>
              <w:t>Business Fluent</w:t>
            </w:r>
          </w:p>
        </w:tc>
      </w:tr>
    </w:tbl>
    <w:p w14:paraId="7B2A9A1B" w14:textId="77777777" w:rsidR="004E52EF" w:rsidRPr="00F35F10" w:rsidRDefault="004E52EF">
      <w:pPr>
        <w:rPr>
          <w:lang w:val="en-US"/>
        </w:rPr>
      </w:pPr>
    </w:p>
    <w:sectPr w:rsidR="004E52EF" w:rsidRPr="00F35F10" w:rsidSect="00C84CDA">
      <w:headerReference w:type="default" r:id="rId8"/>
      <w:footerReference w:type="default" r:id="rId9"/>
      <w:pgSz w:w="11906" w:h="16838" w:code="9"/>
      <w:pgMar w:top="1276" w:right="567" w:bottom="1134" w:left="1134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0EEDA" w14:textId="77777777" w:rsidR="00D668A1" w:rsidRPr="00F5324F" w:rsidRDefault="00D668A1" w:rsidP="00C36CB1">
      <w:r w:rsidRPr="00F5324F">
        <w:separator/>
      </w:r>
    </w:p>
  </w:endnote>
  <w:endnote w:type="continuationSeparator" w:id="0">
    <w:p w14:paraId="19394EC5" w14:textId="77777777" w:rsidR="00D668A1" w:rsidRPr="00F5324F" w:rsidRDefault="00D668A1" w:rsidP="00C36CB1">
      <w:r w:rsidRPr="00F5324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8C211" w14:textId="5B4020C7" w:rsidR="00C36CB1" w:rsidRPr="00350B29" w:rsidRDefault="00C36CB1" w:rsidP="00C36CB1">
    <w:pPr>
      <w:pStyle w:val="Fuzeile"/>
      <w:tabs>
        <w:tab w:val="clear" w:pos="4536"/>
        <w:tab w:val="clear" w:pos="9072"/>
        <w:tab w:val="center" w:pos="4820"/>
        <w:tab w:val="right" w:pos="10205"/>
        <w:tab w:val="right" w:pos="14586"/>
      </w:tabs>
      <w:rPr>
        <w:rFonts w:ascii="Garamond" w:hAnsi="Garamond"/>
        <w:b/>
        <w:sz w:val="20"/>
        <w:lang w:val="en-US"/>
      </w:rPr>
    </w:pPr>
    <w:r w:rsidRPr="00350B29">
      <w:rPr>
        <w:rFonts w:ascii="Garamond" w:hAnsi="Garamond"/>
        <w:b/>
        <w:sz w:val="20"/>
        <w:lang w:val="en-US"/>
      </w:rPr>
      <w:t>AuscultA Management / Seefeld in T</w:t>
    </w:r>
    <w:r w:rsidR="00F35F10">
      <w:rPr>
        <w:rFonts w:ascii="Garamond" w:hAnsi="Garamond"/>
        <w:b/>
        <w:sz w:val="20"/>
        <w:lang w:val="en-US"/>
      </w:rPr>
      <w:t>y</w:t>
    </w:r>
    <w:r w:rsidRPr="00350B29">
      <w:rPr>
        <w:rFonts w:ascii="Garamond" w:hAnsi="Garamond"/>
        <w:b/>
        <w:sz w:val="20"/>
        <w:lang w:val="en-US"/>
      </w:rPr>
      <w:t>rol</w:t>
    </w:r>
    <w:r w:rsidR="00F35F10">
      <w:rPr>
        <w:rFonts w:ascii="Garamond" w:hAnsi="Garamond"/>
        <w:b/>
        <w:sz w:val="20"/>
        <w:lang w:val="en-US"/>
      </w:rPr>
      <w:t xml:space="preserve"> - Austria/EU</w:t>
    </w:r>
    <w:r w:rsidRPr="00350B29">
      <w:rPr>
        <w:rFonts w:ascii="Garamond" w:hAnsi="Garamond"/>
        <w:b/>
        <w:sz w:val="20"/>
        <w:lang w:val="en-US"/>
      </w:rPr>
      <w:tab/>
    </w:r>
    <w:r w:rsidRPr="00350B29">
      <w:rPr>
        <w:rFonts w:ascii="Garamond" w:hAnsi="Garamond"/>
        <w:b/>
        <w:sz w:val="20"/>
        <w:lang w:val="en-US"/>
      </w:rPr>
      <w:tab/>
    </w:r>
    <w:r w:rsidRPr="00350B29">
      <w:rPr>
        <w:rFonts w:ascii="Garamond" w:hAnsi="Garamond"/>
        <w:b/>
        <w:sz w:val="34"/>
        <w:szCs w:val="40"/>
        <w:u w:val="words"/>
        <w:lang w:val="en-US"/>
      </w:rPr>
      <w:t>A</w:t>
    </w:r>
    <w:r w:rsidRPr="00350B29">
      <w:rPr>
        <w:rFonts w:ascii="Garamond" w:hAnsi="Garamond"/>
        <w:b/>
        <w:sz w:val="22"/>
        <w:u w:val="words"/>
        <w:lang w:val="en-US"/>
      </w:rPr>
      <w:t>USCULT</w:t>
    </w:r>
    <w:r w:rsidRPr="00350B29">
      <w:rPr>
        <w:rFonts w:ascii="Garamond" w:hAnsi="Garamond"/>
        <w:b/>
        <w:spacing w:val="-40"/>
        <w:sz w:val="34"/>
        <w:szCs w:val="34"/>
        <w:u w:val="words"/>
        <w:lang w:val="en-US"/>
      </w:rPr>
      <w:t>A</w:t>
    </w:r>
    <w:r w:rsidRPr="00350B29">
      <w:rPr>
        <w:rFonts w:ascii="Garamond" w:hAnsi="Garamond"/>
        <w:b/>
        <w:position w:val="12"/>
        <w:sz w:val="16"/>
        <w:szCs w:val="16"/>
        <w:u w:val="words"/>
        <w:vertAlign w:val="superscript"/>
        <w:lang w:val="en-US"/>
      </w:rPr>
      <w:t>®</w:t>
    </w:r>
  </w:p>
  <w:p w14:paraId="06CEB248" w14:textId="1DBCBC37" w:rsidR="00C36CB1" w:rsidRPr="00350B29" w:rsidRDefault="00350B29" w:rsidP="00C36CB1">
    <w:pPr>
      <w:pStyle w:val="Fuzeile"/>
      <w:tabs>
        <w:tab w:val="clear" w:pos="4536"/>
        <w:tab w:val="clear" w:pos="9072"/>
        <w:tab w:val="right" w:pos="14586"/>
      </w:tabs>
      <w:rPr>
        <w:rFonts w:cs="Calibri"/>
        <w:sz w:val="16"/>
        <w:szCs w:val="16"/>
        <w:lang w:val="en-US"/>
      </w:rPr>
    </w:pPr>
    <w:r w:rsidRPr="00350B29">
      <w:rPr>
        <w:rFonts w:cs="Calibri"/>
        <w:sz w:val="16"/>
        <w:szCs w:val="16"/>
        <w:lang w:val="en-US"/>
      </w:rPr>
      <w:t>Phone</w:t>
    </w:r>
    <w:r w:rsidR="00C36CB1" w:rsidRPr="00350B29">
      <w:rPr>
        <w:rFonts w:cs="Calibri"/>
        <w:sz w:val="16"/>
        <w:szCs w:val="16"/>
        <w:lang w:val="en-US"/>
      </w:rPr>
      <w:t xml:space="preserve">.: +43 (676) 7396837; eMail: </w:t>
    </w:r>
    <w:hyperlink r:id="rId1" w:history="1">
      <w:r w:rsidR="00C36CB1" w:rsidRPr="00350B29">
        <w:rPr>
          <w:rStyle w:val="Hyperlink"/>
          <w:rFonts w:cs="Calibri"/>
          <w:b/>
          <w:sz w:val="16"/>
          <w:szCs w:val="16"/>
          <w:lang w:val="en-US"/>
        </w:rPr>
        <w:t>info@ausculta.com</w:t>
      </w:r>
    </w:hyperlink>
    <w:r w:rsidR="00C36CB1" w:rsidRPr="00350B29">
      <w:rPr>
        <w:rFonts w:cs="Calibri"/>
        <w:sz w:val="16"/>
        <w:szCs w:val="16"/>
        <w:lang w:val="en-US"/>
      </w:rPr>
      <w:t xml:space="preserve">; Web: </w:t>
    </w:r>
    <w:hyperlink r:id="rId2" w:history="1">
      <w:r w:rsidR="00C36CB1" w:rsidRPr="00350B29">
        <w:rPr>
          <w:rStyle w:val="Hyperlink"/>
          <w:rFonts w:cs="Calibri"/>
          <w:b/>
          <w:sz w:val="16"/>
          <w:szCs w:val="16"/>
          <w:lang w:val="en-US"/>
        </w:rPr>
        <w:t>www.ausculta.com</w:t>
      </w:r>
    </w:hyperlink>
    <w:r w:rsidR="00C36CB1" w:rsidRPr="00350B29">
      <w:rPr>
        <w:rFonts w:cs="Calibri"/>
        <w:sz w:val="20"/>
        <w:szCs w:val="20"/>
        <w:lang w:val="en-US"/>
      </w:rPr>
      <w:t xml:space="preserve">  </w:t>
    </w:r>
    <w:r w:rsidR="00C36CB1" w:rsidRPr="00350B29">
      <w:rPr>
        <w:rFonts w:cs="Calibri"/>
        <w:sz w:val="20"/>
        <w:szCs w:val="20"/>
        <w:lang w:val="en-US"/>
      </w:rPr>
      <w:tab/>
    </w:r>
    <w:r w:rsidRPr="00350B29">
      <w:rPr>
        <w:rFonts w:cs="Calibri"/>
        <w:sz w:val="20"/>
        <w:szCs w:val="20"/>
        <w:lang w:val="en-US"/>
      </w:rPr>
      <w:t>Pa</w:t>
    </w:r>
    <w:r>
      <w:rPr>
        <w:rFonts w:cs="Calibri"/>
        <w:sz w:val="20"/>
        <w:szCs w:val="20"/>
        <w:lang w:val="en-US"/>
      </w:rPr>
      <w:t>ge</w:t>
    </w:r>
    <w:r w:rsidR="00C36CB1" w:rsidRPr="00350B29">
      <w:rPr>
        <w:rFonts w:cs="Calibri"/>
        <w:sz w:val="20"/>
        <w:szCs w:val="20"/>
        <w:lang w:val="en-US"/>
      </w:rPr>
      <w:t xml:space="preserve"> </w:t>
    </w:r>
    <w:r w:rsidR="00C36CB1" w:rsidRPr="00F5324F">
      <w:rPr>
        <w:rFonts w:cs="Calibri"/>
        <w:sz w:val="20"/>
        <w:szCs w:val="20"/>
      </w:rPr>
      <w:fldChar w:fldCharType="begin"/>
    </w:r>
    <w:r w:rsidR="00C36CB1" w:rsidRPr="00350B29">
      <w:rPr>
        <w:rFonts w:cs="Calibri"/>
        <w:sz w:val="20"/>
        <w:szCs w:val="20"/>
        <w:lang w:val="en-US"/>
      </w:rPr>
      <w:instrText xml:space="preserve"> PAGE  \* Arabic  \* MERGEFORMAT </w:instrText>
    </w:r>
    <w:r w:rsidR="00C36CB1" w:rsidRPr="00F5324F">
      <w:rPr>
        <w:rFonts w:cs="Calibri"/>
        <w:sz w:val="20"/>
        <w:szCs w:val="20"/>
      </w:rPr>
      <w:fldChar w:fldCharType="separate"/>
    </w:r>
    <w:r w:rsidR="00C36CB1" w:rsidRPr="00350B29">
      <w:rPr>
        <w:rFonts w:cs="Calibri"/>
        <w:sz w:val="20"/>
        <w:szCs w:val="20"/>
        <w:lang w:val="en-US"/>
      </w:rPr>
      <w:t>3</w:t>
    </w:r>
    <w:r w:rsidR="00C36CB1" w:rsidRPr="00F5324F">
      <w:rPr>
        <w:rFonts w:cs="Calibri"/>
        <w:sz w:val="20"/>
        <w:szCs w:val="20"/>
      </w:rPr>
      <w:fldChar w:fldCharType="end"/>
    </w:r>
    <w:r w:rsidR="00C36CB1" w:rsidRPr="00350B29">
      <w:rPr>
        <w:rFonts w:cs="Calibri"/>
        <w:sz w:val="20"/>
        <w:szCs w:val="20"/>
        <w:lang w:val="en-US"/>
      </w:rPr>
      <w:t xml:space="preserve"> </w:t>
    </w:r>
    <w:r>
      <w:rPr>
        <w:rFonts w:cs="Calibri"/>
        <w:sz w:val="20"/>
        <w:szCs w:val="20"/>
        <w:lang w:val="en-US"/>
      </w:rPr>
      <w:t>of</w:t>
    </w:r>
    <w:r w:rsidR="00C36CB1" w:rsidRPr="00350B29">
      <w:rPr>
        <w:rFonts w:cs="Calibri"/>
        <w:sz w:val="20"/>
        <w:szCs w:val="20"/>
        <w:lang w:val="en-US"/>
      </w:rPr>
      <w:t xml:space="preserve"> </w:t>
    </w:r>
    <w:r w:rsidR="00C36CB1" w:rsidRPr="00F5324F">
      <w:rPr>
        <w:rFonts w:cs="Calibri"/>
        <w:sz w:val="20"/>
        <w:szCs w:val="20"/>
      </w:rPr>
      <w:fldChar w:fldCharType="begin"/>
    </w:r>
    <w:r w:rsidR="00C36CB1" w:rsidRPr="00350B29">
      <w:rPr>
        <w:rFonts w:cs="Calibri"/>
        <w:sz w:val="20"/>
        <w:szCs w:val="20"/>
        <w:lang w:val="en-US"/>
      </w:rPr>
      <w:instrText xml:space="preserve"> NUMPAGES   \* MERGEFORMAT </w:instrText>
    </w:r>
    <w:r w:rsidR="00C36CB1" w:rsidRPr="00F5324F">
      <w:rPr>
        <w:rFonts w:cs="Calibri"/>
        <w:sz w:val="20"/>
        <w:szCs w:val="20"/>
      </w:rPr>
      <w:fldChar w:fldCharType="separate"/>
    </w:r>
    <w:r w:rsidR="00C36CB1" w:rsidRPr="00350B29">
      <w:rPr>
        <w:rFonts w:cs="Calibri"/>
        <w:sz w:val="20"/>
        <w:szCs w:val="20"/>
        <w:lang w:val="en-US"/>
      </w:rPr>
      <w:t>3</w:t>
    </w:r>
    <w:r w:rsidR="00C36CB1" w:rsidRPr="00F5324F">
      <w:rPr>
        <w:rFonts w:cs="Calibr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35CED" w14:textId="77777777" w:rsidR="00D668A1" w:rsidRPr="00F5324F" w:rsidRDefault="00D668A1" w:rsidP="00C36CB1">
      <w:r w:rsidRPr="00F5324F">
        <w:separator/>
      </w:r>
    </w:p>
  </w:footnote>
  <w:footnote w:type="continuationSeparator" w:id="0">
    <w:p w14:paraId="58ED8B79" w14:textId="77777777" w:rsidR="00D668A1" w:rsidRPr="00F5324F" w:rsidRDefault="00D668A1" w:rsidP="00C36CB1">
      <w:r w:rsidRPr="00F5324F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7C1DE" w14:textId="5D62BEB6" w:rsidR="00C36CB1" w:rsidRPr="00F5324F" w:rsidRDefault="00C36CB1" w:rsidP="0028496D">
    <w:pPr>
      <w:pStyle w:val="Kopfzeile"/>
      <w:tabs>
        <w:tab w:val="clear" w:pos="9072"/>
        <w:tab w:val="right" w:pos="10205"/>
      </w:tabs>
    </w:pPr>
    <w:r w:rsidRPr="00F5324F">
      <w:rPr>
        <w:sz w:val="16"/>
      </w:rPr>
      <w:t>© AuscultA</w:t>
    </w:r>
    <w:r w:rsidR="0028496D" w:rsidRPr="00F5324F">
      <w:rPr>
        <w:rFonts w:cs="Calibri"/>
        <w:sz w:val="20"/>
        <w:szCs w:val="20"/>
      </w:rPr>
      <w:t xml:space="preserve"> </w:t>
    </w:r>
    <w:r w:rsidR="0028496D" w:rsidRPr="00F5324F">
      <w:rPr>
        <w:rFonts w:cs="Calibri"/>
        <w:sz w:val="20"/>
        <w:szCs w:val="20"/>
      </w:rPr>
      <w:tab/>
    </w:r>
    <w:r w:rsidR="0028496D" w:rsidRPr="00F5324F">
      <w:rPr>
        <w:rFonts w:cs="Calibri"/>
        <w:sz w:val="20"/>
        <w:szCs w:val="20"/>
      </w:rPr>
      <w:tab/>
      <w:t>Extended CV</w:t>
    </w:r>
    <w:r w:rsidR="00422994" w:rsidRPr="00F5324F">
      <w:rPr>
        <w:rFonts w:cs="Calibri"/>
        <w:sz w:val="20"/>
        <w:szCs w:val="20"/>
      </w:rPr>
      <w:t>/</w:t>
    </w:r>
    <w:r w:rsidR="00350B29">
      <w:rPr>
        <w:rFonts w:cs="Calibri"/>
        <w:sz w:val="20"/>
        <w:szCs w:val="20"/>
      </w:rPr>
      <w:t>EN</w:t>
    </w:r>
    <w:r w:rsidR="0028496D" w:rsidRPr="00F5324F">
      <w:rPr>
        <w:rFonts w:cs="Calibri"/>
        <w:sz w:val="20"/>
        <w:szCs w:val="20"/>
      </w:rPr>
      <w:t xml:space="preserve"> Peter OFNER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D0926"/>
    <w:multiLevelType w:val="hybridMultilevel"/>
    <w:tmpl w:val="3DC2C61A"/>
    <w:lvl w:ilvl="0" w:tplc="04070001">
      <w:start w:val="1"/>
      <w:numFmt w:val="bullet"/>
      <w:lvlText w:val=""/>
      <w:lvlJc w:val="left"/>
      <w:pPr>
        <w:tabs>
          <w:tab w:val="num" w:pos="2205"/>
        </w:tabs>
        <w:ind w:left="2205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561C98"/>
    <w:multiLevelType w:val="hybridMultilevel"/>
    <w:tmpl w:val="C73CD988"/>
    <w:lvl w:ilvl="0" w:tplc="FCF01F2A">
      <w:start w:val="1"/>
      <w:numFmt w:val="bullet"/>
      <w:lvlText w:val="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59071018">
    <w:abstractNumId w:val="0"/>
  </w:num>
  <w:num w:numId="2" w16cid:durableId="1021317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1"/>
    <w:rsid w:val="00011BD5"/>
    <w:rsid w:val="0007729A"/>
    <w:rsid w:val="00096A5F"/>
    <w:rsid w:val="000B0E13"/>
    <w:rsid w:val="00103F57"/>
    <w:rsid w:val="00113D7A"/>
    <w:rsid w:val="00157334"/>
    <w:rsid w:val="00180E9C"/>
    <w:rsid w:val="002565F3"/>
    <w:rsid w:val="0028496D"/>
    <w:rsid w:val="002950CC"/>
    <w:rsid w:val="002E0700"/>
    <w:rsid w:val="0030314B"/>
    <w:rsid w:val="00307823"/>
    <w:rsid w:val="00336854"/>
    <w:rsid w:val="00345C80"/>
    <w:rsid w:val="00350B29"/>
    <w:rsid w:val="0037116B"/>
    <w:rsid w:val="004118A4"/>
    <w:rsid w:val="00422994"/>
    <w:rsid w:val="004331A9"/>
    <w:rsid w:val="00484CE0"/>
    <w:rsid w:val="004C35C8"/>
    <w:rsid w:val="004E52EF"/>
    <w:rsid w:val="004F0B82"/>
    <w:rsid w:val="00516849"/>
    <w:rsid w:val="005327B9"/>
    <w:rsid w:val="005571D9"/>
    <w:rsid w:val="00565529"/>
    <w:rsid w:val="00576F5A"/>
    <w:rsid w:val="005A5D0B"/>
    <w:rsid w:val="005A678A"/>
    <w:rsid w:val="005D14C7"/>
    <w:rsid w:val="006420FD"/>
    <w:rsid w:val="00646C87"/>
    <w:rsid w:val="006526B4"/>
    <w:rsid w:val="006D628C"/>
    <w:rsid w:val="006E30B7"/>
    <w:rsid w:val="006E577D"/>
    <w:rsid w:val="006E70B6"/>
    <w:rsid w:val="00734EFC"/>
    <w:rsid w:val="00755E30"/>
    <w:rsid w:val="00760A72"/>
    <w:rsid w:val="00770E9A"/>
    <w:rsid w:val="008038B3"/>
    <w:rsid w:val="00840983"/>
    <w:rsid w:val="00864509"/>
    <w:rsid w:val="008B3859"/>
    <w:rsid w:val="00915978"/>
    <w:rsid w:val="009343C1"/>
    <w:rsid w:val="009A2A34"/>
    <w:rsid w:val="009F52D2"/>
    <w:rsid w:val="00A24A1D"/>
    <w:rsid w:val="00A33BCA"/>
    <w:rsid w:val="00AB5664"/>
    <w:rsid w:val="00B22CC2"/>
    <w:rsid w:val="00BC43AF"/>
    <w:rsid w:val="00C36CB1"/>
    <w:rsid w:val="00C64D59"/>
    <w:rsid w:val="00C84CDA"/>
    <w:rsid w:val="00C9182E"/>
    <w:rsid w:val="00CA77B6"/>
    <w:rsid w:val="00CC35AF"/>
    <w:rsid w:val="00CD7439"/>
    <w:rsid w:val="00D009FA"/>
    <w:rsid w:val="00D668A1"/>
    <w:rsid w:val="00DB37F5"/>
    <w:rsid w:val="00DC0E9D"/>
    <w:rsid w:val="00E25AC7"/>
    <w:rsid w:val="00E3748E"/>
    <w:rsid w:val="00E548DB"/>
    <w:rsid w:val="00E6674A"/>
    <w:rsid w:val="00E749BA"/>
    <w:rsid w:val="00EF017E"/>
    <w:rsid w:val="00F35F10"/>
    <w:rsid w:val="00F5324F"/>
    <w:rsid w:val="00F57512"/>
    <w:rsid w:val="00FA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5E96EEF"/>
  <w15:chartTrackingRefBased/>
  <w15:docId w15:val="{7DB85B39-A394-4668-830B-9761163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D14C7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343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343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343C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343C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343C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343C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343C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343C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343C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343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343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343C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343C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343C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343C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343C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343C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343C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343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343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343C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343C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343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343C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343C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343C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343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343C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343C1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9343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9343C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343C1"/>
    <w:rPr>
      <w:color w:val="605E5C"/>
      <w:shd w:val="clear" w:color="auto" w:fill="E1DFDD"/>
    </w:rPr>
  </w:style>
  <w:style w:type="paragraph" w:styleId="Textkrper-Zeileneinzug">
    <w:name w:val="Body Text Indent"/>
    <w:basedOn w:val="Standard"/>
    <w:link w:val="Textkrper-ZeileneinzugZchn"/>
    <w:rsid w:val="00AB5664"/>
    <w:pPr>
      <w:tabs>
        <w:tab w:val="left" w:pos="2127"/>
      </w:tabs>
      <w:ind w:left="1843" w:hanging="1843"/>
    </w:pPr>
    <w:rPr>
      <w:rFonts w:ascii="Arial" w:eastAsia="Times New Roman" w:hAnsi="Arial" w:cs="Times New Roman"/>
      <w:kern w:val="0"/>
      <w:szCs w:val="20"/>
      <w:lang w:val="de-CH"/>
      <w14:ligatures w14:val="non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AB5664"/>
    <w:rPr>
      <w:rFonts w:ascii="Arial" w:eastAsia="Times New Roman" w:hAnsi="Arial" w:cs="Times New Roman"/>
      <w:kern w:val="0"/>
      <w:szCs w:val="20"/>
      <w:lang w:val="de-CH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C36CB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36CB1"/>
  </w:style>
  <w:style w:type="paragraph" w:styleId="Fuzeile">
    <w:name w:val="footer"/>
    <w:basedOn w:val="Standard"/>
    <w:link w:val="FuzeileZchn"/>
    <w:unhideWhenUsed/>
    <w:rsid w:val="00C36CB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36C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 ?><Relationships xmlns="http://schemas.openxmlformats.org/package/2006/relationships"><Relationship Id="rId8" Target="header1.xml" Type="http://schemas.openxmlformats.org/officeDocument/2006/relationships/header"/><Relationship Id="rId3" Target="settings.xml" Type="http://schemas.openxmlformats.org/officeDocument/2006/relationships/settings"/><Relationship Id="rId7" Target="media/image1.jpeg" Type="http://schemas.openxmlformats.org/officeDocument/2006/relationships/image"/><Relationship Id="rId2" Target="styles.xml" Type="http://schemas.openxmlformats.org/officeDocument/2006/relationships/styles"/><Relationship Id="rId1" Target="numbering.xml" Type="http://schemas.openxmlformats.org/officeDocument/2006/relationships/numbering"/><Relationship Id="rId6" Target="endnotes.xml" Type="http://schemas.openxmlformats.org/officeDocument/2006/relationships/endnotes"/><Relationship Id="rId11" Target="theme/theme1.xml" Type="http://schemas.openxmlformats.org/officeDocument/2006/relationships/theme"/><Relationship Id="rId5" Target="footnotes.xml" Type="http://schemas.openxmlformats.org/officeDocument/2006/relationships/footnotes"/><Relationship Id="rId10" Target="fontTable.xml" Type="http://schemas.openxmlformats.org/officeDocument/2006/relationships/fontTable"/><Relationship Id="rId4" Target="webSettings.xml" Type="http://schemas.openxmlformats.org/officeDocument/2006/relationships/webSettings"/><Relationship Id="rId9" Target="footer1.xml" Type="http://schemas.openxmlformats.org/officeDocument/2006/relationships/footer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usculta.com" TargetMode="External"/><Relationship Id="rId1" Type="http://schemas.openxmlformats.org/officeDocument/2006/relationships/hyperlink" Target="mailto:info@ausculta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608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AuscultA Info</dc:creator>
  <cp:keywords/>
  <dc:description/>
  <cp:lastModifiedBy>AuscultA Info</cp:lastModifiedBy>
  <cp:revision>3</cp:revision>
  <cp:lastPrinted>2025-03-19T21:26:00Z</cp:lastPrinted>
  <dcterms:created xsi:type="dcterms:W3CDTF">2025-10-05T16:27:00Z</dcterms:created>
  <dcterms:modified xsi:type="dcterms:W3CDTF">2025-10-08T11:09:00Z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38244</vt:lpwstr>
  </property>
  <property fmtid="{D5CDD505-2E9C-101B-9397-08002B2CF9AE}" name="NXPowerLiteSettings" pid="3">
    <vt:lpwstr>C70005D002A000</vt:lpwstr>
  </property>
  <property fmtid="{D5CDD505-2E9C-101B-9397-08002B2CF9AE}" name="NXPowerLiteVersion" pid="4">
    <vt:lpwstr>D10.3.2</vt:lpwstr>
  </property>
</Properties>
</file>